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663B6F4" w14:textId="47F6CE8D" w:rsidR="00B87AF3" w:rsidRPr="00BC1A94" w:rsidRDefault="004D68EE">
      <w:pPr>
        <w:pStyle w:val="ListParagraph"/>
        <w:numPr>
          <w:ilvl w:val="0"/>
          <w:numId w:val="1"/>
        </w:numPr>
        <w:tabs>
          <w:tab w:val="left" w:pos="235"/>
        </w:tabs>
        <w:spacing w:before="90"/>
        <w:ind w:left="235" w:hanging="235"/>
        <w:rPr>
          <w:b/>
          <w:sz w:val="24"/>
          <w:szCs w:val="24"/>
          <w:u w:val="none"/>
        </w:rPr>
      </w:pPr>
      <w:r w:rsidRPr="00BC1A94">
        <w:rPr>
          <w:b/>
          <w:sz w:val="24"/>
          <w:szCs w:val="24"/>
          <w:u w:val="none"/>
        </w:rPr>
        <w:t xml:space="preserve"> </w:t>
      </w:r>
      <w:r w:rsidR="00C63DF5" w:rsidRPr="00BC1A94">
        <w:rPr>
          <w:b/>
          <w:sz w:val="24"/>
          <w:szCs w:val="24"/>
          <w:u w:val="none"/>
        </w:rPr>
        <w:t xml:space="preserve">Call to Order </w:t>
      </w:r>
    </w:p>
    <w:p w14:paraId="3983AE80" w14:textId="1891A811" w:rsidR="00F84786" w:rsidRPr="00BC1A94" w:rsidRDefault="00F84786">
      <w:pPr>
        <w:spacing w:before="181" w:line="259" w:lineRule="auto"/>
        <w:ind w:right="406"/>
        <w:rPr>
          <w:bCs/>
          <w:color w:val="000000" w:themeColor="text1"/>
          <w:sz w:val="24"/>
          <w:szCs w:val="24"/>
        </w:rPr>
      </w:pPr>
      <w:r w:rsidRPr="00BC1A94">
        <w:rPr>
          <w:bCs/>
          <w:color w:val="000000" w:themeColor="text1"/>
          <w:sz w:val="24"/>
          <w:szCs w:val="24"/>
        </w:rPr>
        <w:t>Grand Knight (GK) M. Bullock called the meeting to order at 6:</w:t>
      </w:r>
      <w:r w:rsidR="00CE7042" w:rsidRPr="00BC1A94">
        <w:rPr>
          <w:bCs/>
          <w:color w:val="000000" w:themeColor="text1"/>
          <w:sz w:val="24"/>
          <w:szCs w:val="24"/>
        </w:rPr>
        <w:t>27</w:t>
      </w:r>
      <w:r w:rsidRPr="00BC1A94">
        <w:rPr>
          <w:bCs/>
          <w:color w:val="000000" w:themeColor="text1"/>
          <w:sz w:val="24"/>
          <w:szCs w:val="24"/>
        </w:rPr>
        <w:t xml:space="preserve"> PM</w:t>
      </w:r>
      <w:r w:rsidR="004E25F7" w:rsidRPr="00BC1A94">
        <w:rPr>
          <w:bCs/>
          <w:color w:val="000000" w:themeColor="text1"/>
          <w:sz w:val="24"/>
          <w:szCs w:val="24"/>
        </w:rPr>
        <w:t>.</w:t>
      </w:r>
      <w:r w:rsidRPr="00BC1A94">
        <w:rPr>
          <w:bCs/>
          <w:color w:val="000000" w:themeColor="text1"/>
          <w:sz w:val="24"/>
          <w:szCs w:val="24"/>
        </w:rPr>
        <w:t xml:space="preserve"> </w:t>
      </w:r>
    </w:p>
    <w:p w14:paraId="02C273BE" w14:textId="10B40A19" w:rsidR="00F84786" w:rsidRPr="00BC1A94" w:rsidRDefault="00C63DF5" w:rsidP="00F84786">
      <w:pPr>
        <w:pStyle w:val="ListParagraph"/>
        <w:numPr>
          <w:ilvl w:val="0"/>
          <w:numId w:val="1"/>
        </w:numPr>
        <w:tabs>
          <w:tab w:val="left" w:pos="235"/>
        </w:tabs>
        <w:spacing w:before="181" w:line="259" w:lineRule="auto"/>
        <w:ind w:left="235" w:right="436" w:hanging="235"/>
        <w:rPr>
          <w:sz w:val="24"/>
          <w:szCs w:val="24"/>
        </w:rPr>
      </w:pPr>
      <w:r w:rsidRPr="00BC1A94">
        <w:rPr>
          <w:rFonts w:ascii="Arial" w:hAnsi="Arial" w:cs="Arial"/>
          <w:b/>
          <w:sz w:val="24"/>
          <w:szCs w:val="24"/>
        </w:rPr>
        <w:t>​</w:t>
      </w:r>
      <w:r w:rsidRPr="00BC1A94">
        <w:rPr>
          <w:b/>
          <w:sz w:val="24"/>
          <w:szCs w:val="24"/>
          <w:u w:val="none"/>
        </w:rPr>
        <w:t xml:space="preserve">Opening Prayer </w:t>
      </w:r>
      <w:r w:rsidRPr="00BC1A94">
        <w:rPr>
          <w:spacing w:val="20"/>
          <w:position w:val="9"/>
          <w:sz w:val="24"/>
          <w:szCs w:val="24"/>
          <w:u w:val="none"/>
        </w:rPr>
        <w:t xml:space="preserve"> </w:t>
      </w:r>
    </w:p>
    <w:p w14:paraId="4F3413C4" w14:textId="431E09EA" w:rsidR="00B87AF3" w:rsidRPr="00BC1A94" w:rsidRDefault="00F84786" w:rsidP="00F84786">
      <w:pPr>
        <w:tabs>
          <w:tab w:val="left" w:pos="235"/>
        </w:tabs>
        <w:spacing w:before="181" w:line="259" w:lineRule="auto"/>
        <w:ind w:right="436"/>
        <w:rPr>
          <w:sz w:val="24"/>
          <w:szCs w:val="24"/>
        </w:rPr>
      </w:pPr>
      <w:r w:rsidRPr="00BC1A94">
        <w:rPr>
          <w:bCs/>
          <w:color w:val="000000" w:themeColor="text1"/>
          <w:sz w:val="24"/>
          <w:szCs w:val="24"/>
        </w:rPr>
        <w:t>Worthy Chaplain T. Naples led attendees in vespers using the Breviary (https://www.ibreviar.com/m/breviaro). [During this meeting, evening prayer was projected onto the screen and shared over Zoom. So, both virtual and in-person attendees could follow along.]</w:t>
      </w:r>
      <w:r w:rsidRPr="00BC1A94">
        <w:rPr>
          <w:b/>
          <w:color w:val="000000" w:themeColor="text1"/>
          <w:sz w:val="24"/>
          <w:szCs w:val="24"/>
        </w:rPr>
        <w:t xml:space="preserve"> </w:t>
      </w:r>
    </w:p>
    <w:p w14:paraId="1BE718A0" w14:textId="77777777" w:rsidR="00B87AF3" w:rsidRPr="00BC1A94" w:rsidRDefault="00C63DF5">
      <w:pPr>
        <w:pStyle w:val="ListParagraph"/>
        <w:numPr>
          <w:ilvl w:val="0"/>
          <w:numId w:val="1"/>
        </w:numPr>
        <w:tabs>
          <w:tab w:val="left" w:pos="235"/>
        </w:tabs>
        <w:spacing w:before="159"/>
        <w:ind w:left="235" w:hanging="235"/>
        <w:rPr>
          <w:b/>
          <w:sz w:val="24"/>
          <w:szCs w:val="24"/>
          <w:u w:val="none"/>
        </w:rPr>
      </w:pPr>
      <w:r w:rsidRPr="00BC1A94">
        <w:rPr>
          <w:b/>
          <w:sz w:val="24"/>
          <w:szCs w:val="24"/>
          <w:u w:val="none"/>
        </w:rPr>
        <w:t xml:space="preserve"> </w:t>
      </w:r>
      <w:r w:rsidRPr="00BC1A94">
        <w:rPr>
          <w:rFonts w:ascii="Arial" w:hAnsi="Arial" w:cs="Arial"/>
          <w:b/>
          <w:sz w:val="24"/>
          <w:szCs w:val="24"/>
          <w:u w:val="none"/>
        </w:rPr>
        <w:t>​</w:t>
      </w:r>
      <w:r w:rsidRPr="00BC1A94">
        <w:rPr>
          <w:b/>
          <w:sz w:val="24"/>
          <w:szCs w:val="24"/>
          <w:u w:val="none"/>
        </w:rPr>
        <w:t xml:space="preserve">Pledge of Allegiance </w:t>
      </w:r>
      <w:r w:rsidRPr="00BC1A94">
        <w:rPr>
          <w:b/>
          <w:spacing w:val="-2"/>
          <w:sz w:val="24"/>
          <w:szCs w:val="24"/>
          <w:u w:val="none"/>
        </w:rPr>
        <w:t>(USA)</w:t>
      </w:r>
    </w:p>
    <w:p w14:paraId="58712839" w14:textId="68C826CB" w:rsidR="00F84786" w:rsidRPr="00BC1A94" w:rsidRDefault="00F84786">
      <w:pPr>
        <w:spacing w:before="181"/>
        <w:rPr>
          <w:bCs/>
          <w:color w:val="000000" w:themeColor="text1"/>
          <w:sz w:val="24"/>
          <w:szCs w:val="24"/>
        </w:rPr>
      </w:pPr>
      <w:r w:rsidRPr="00BC1A94">
        <w:rPr>
          <w:bCs/>
          <w:color w:val="000000" w:themeColor="text1"/>
          <w:sz w:val="24"/>
          <w:szCs w:val="24"/>
        </w:rPr>
        <w:t xml:space="preserve">While facing the American flag, GK M. Bullock led attendees in reciting the Pledge of Allegiance. </w:t>
      </w:r>
    </w:p>
    <w:p w14:paraId="4A55A744" w14:textId="77777777" w:rsidR="00F84786" w:rsidRPr="00BC1A94" w:rsidRDefault="00C63DF5">
      <w:pPr>
        <w:pStyle w:val="ListParagraph"/>
        <w:numPr>
          <w:ilvl w:val="0"/>
          <w:numId w:val="1"/>
        </w:numPr>
        <w:tabs>
          <w:tab w:val="left" w:pos="235"/>
        </w:tabs>
        <w:spacing w:before="160" w:line="259" w:lineRule="auto"/>
        <w:ind w:left="0" w:right="995" w:firstLine="0"/>
        <w:rPr>
          <w:b/>
          <w:sz w:val="24"/>
          <w:szCs w:val="24"/>
        </w:rPr>
      </w:pPr>
      <w:r w:rsidRPr="00BC1A94">
        <w:rPr>
          <w:b/>
          <w:spacing w:val="-4"/>
          <w:sz w:val="24"/>
          <w:szCs w:val="24"/>
          <w:u w:val="none"/>
        </w:rPr>
        <w:t xml:space="preserve"> </w:t>
      </w:r>
      <w:r w:rsidRPr="00BC1A94">
        <w:rPr>
          <w:rFonts w:ascii="Arial" w:hAnsi="Arial" w:cs="Arial"/>
          <w:b/>
          <w:sz w:val="24"/>
          <w:szCs w:val="24"/>
          <w:u w:val="none"/>
        </w:rPr>
        <w:t>​</w:t>
      </w:r>
      <w:r w:rsidRPr="00BC1A94">
        <w:rPr>
          <w:b/>
          <w:sz w:val="24"/>
          <w:szCs w:val="24"/>
          <w:u w:val="none"/>
        </w:rPr>
        <w:t>Approve</w:t>
      </w:r>
      <w:r w:rsidRPr="00BC1A94">
        <w:rPr>
          <w:b/>
          <w:spacing w:val="-4"/>
          <w:sz w:val="24"/>
          <w:szCs w:val="24"/>
          <w:u w:val="none"/>
        </w:rPr>
        <w:t xml:space="preserve"> </w:t>
      </w:r>
      <w:r w:rsidRPr="00BC1A94">
        <w:rPr>
          <w:b/>
          <w:sz w:val="24"/>
          <w:szCs w:val="24"/>
          <w:u w:val="none"/>
        </w:rPr>
        <w:t>Minutes</w:t>
      </w:r>
      <w:r w:rsidRPr="00BC1A94">
        <w:rPr>
          <w:b/>
          <w:spacing w:val="-4"/>
          <w:sz w:val="24"/>
          <w:szCs w:val="24"/>
          <w:u w:val="none"/>
        </w:rPr>
        <w:t xml:space="preserve"> </w:t>
      </w:r>
      <w:r w:rsidRPr="00BC1A94">
        <w:rPr>
          <w:b/>
          <w:sz w:val="24"/>
          <w:szCs w:val="24"/>
          <w:u w:val="none"/>
        </w:rPr>
        <w:t>of</w:t>
      </w:r>
      <w:r w:rsidRPr="00BC1A94">
        <w:rPr>
          <w:b/>
          <w:spacing w:val="-4"/>
          <w:sz w:val="24"/>
          <w:szCs w:val="24"/>
          <w:u w:val="none"/>
        </w:rPr>
        <w:t xml:space="preserve"> </w:t>
      </w:r>
      <w:r w:rsidRPr="00BC1A94">
        <w:rPr>
          <w:b/>
          <w:sz w:val="24"/>
          <w:szCs w:val="24"/>
          <w:u w:val="none"/>
        </w:rPr>
        <w:t>Prior</w:t>
      </w:r>
      <w:r w:rsidRPr="00BC1A94">
        <w:rPr>
          <w:b/>
          <w:spacing w:val="-4"/>
          <w:sz w:val="24"/>
          <w:szCs w:val="24"/>
          <w:u w:val="none"/>
        </w:rPr>
        <w:t xml:space="preserve"> </w:t>
      </w:r>
      <w:r w:rsidRPr="00BC1A94">
        <w:rPr>
          <w:b/>
          <w:sz w:val="24"/>
          <w:szCs w:val="24"/>
          <w:u w:val="none"/>
        </w:rPr>
        <w:t>Meeting</w:t>
      </w:r>
    </w:p>
    <w:p w14:paraId="077F9186" w14:textId="7F095F60" w:rsidR="00F84786" w:rsidRPr="00BC1A94" w:rsidRDefault="00F84786" w:rsidP="00F84786">
      <w:pPr>
        <w:pStyle w:val="ListParagraph"/>
        <w:tabs>
          <w:tab w:val="left" w:pos="235"/>
        </w:tabs>
        <w:spacing w:before="160" w:line="259" w:lineRule="auto"/>
        <w:ind w:left="0" w:right="995" w:firstLine="0"/>
        <w:rPr>
          <w:color w:val="000000" w:themeColor="text1"/>
          <w:sz w:val="24"/>
          <w:szCs w:val="24"/>
          <w:u w:val="none"/>
        </w:rPr>
      </w:pPr>
      <w:r w:rsidRPr="00BC1A94">
        <w:rPr>
          <w:color w:val="000000" w:themeColor="text1"/>
          <w:sz w:val="24"/>
          <w:szCs w:val="24"/>
          <w:u w:val="none"/>
        </w:rPr>
        <w:t xml:space="preserve">Worthy </w:t>
      </w:r>
      <w:r w:rsidR="00CE7042" w:rsidRPr="00BC1A94">
        <w:rPr>
          <w:color w:val="000000" w:themeColor="text1"/>
          <w:sz w:val="24"/>
          <w:szCs w:val="24"/>
          <w:u w:val="none"/>
        </w:rPr>
        <w:t xml:space="preserve">Warden Jay Benson </w:t>
      </w:r>
      <w:r w:rsidRPr="00BC1A94">
        <w:rPr>
          <w:color w:val="000000" w:themeColor="text1"/>
          <w:sz w:val="24"/>
          <w:szCs w:val="24"/>
          <w:u w:val="none"/>
        </w:rPr>
        <w:t xml:space="preserve">motioned to approve </w:t>
      </w:r>
      <w:proofErr w:type="gramStart"/>
      <w:r w:rsidRPr="00BC1A94">
        <w:rPr>
          <w:color w:val="000000" w:themeColor="text1"/>
          <w:sz w:val="24"/>
          <w:szCs w:val="24"/>
          <w:u w:val="none"/>
        </w:rPr>
        <w:t xml:space="preserve">the </w:t>
      </w:r>
      <w:r w:rsidR="00CE7042" w:rsidRPr="00BC1A94">
        <w:rPr>
          <w:color w:val="000000" w:themeColor="text1"/>
          <w:sz w:val="24"/>
          <w:szCs w:val="24"/>
          <w:u w:val="none"/>
        </w:rPr>
        <w:t>May</w:t>
      </w:r>
      <w:proofErr w:type="gramEnd"/>
      <w:r w:rsidR="00CE7042" w:rsidRPr="00BC1A94">
        <w:rPr>
          <w:color w:val="000000" w:themeColor="text1"/>
          <w:sz w:val="24"/>
          <w:szCs w:val="24"/>
          <w:u w:val="none"/>
        </w:rPr>
        <w:t xml:space="preserve"> 8</w:t>
      </w:r>
      <w:r w:rsidRPr="00BC1A94">
        <w:rPr>
          <w:color w:val="000000" w:themeColor="text1"/>
          <w:sz w:val="24"/>
          <w:szCs w:val="24"/>
          <w:u w:val="none"/>
        </w:rPr>
        <w:t xml:space="preserve">, </w:t>
      </w:r>
      <w:r w:rsidR="00214B56" w:rsidRPr="00BC1A94">
        <w:rPr>
          <w:color w:val="000000" w:themeColor="text1"/>
          <w:sz w:val="24"/>
          <w:szCs w:val="24"/>
          <w:u w:val="none"/>
        </w:rPr>
        <w:t>2025</w:t>
      </w:r>
      <w:r w:rsidR="00CE7042" w:rsidRPr="00BC1A94">
        <w:rPr>
          <w:color w:val="000000" w:themeColor="text1"/>
          <w:sz w:val="24"/>
          <w:szCs w:val="24"/>
          <w:u w:val="none"/>
        </w:rPr>
        <w:t>,</w:t>
      </w:r>
      <w:r w:rsidR="00214B56" w:rsidRPr="00BC1A94">
        <w:rPr>
          <w:color w:val="000000" w:themeColor="text1"/>
          <w:sz w:val="24"/>
          <w:szCs w:val="24"/>
          <w:u w:val="none"/>
        </w:rPr>
        <w:t xml:space="preserve"> </w:t>
      </w:r>
      <w:r w:rsidRPr="00BC1A94">
        <w:rPr>
          <w:color w:val="000000" w:themeColor="text1"/>
          <w:sz w:val="24"/>
          <w:szCs w:val="24"/>
          <w:u w:val="none"/>
        </w:rPr>
        <w:t xml:space="preserve">meeting minutes </w:t>
      </w:r>
      <w:r w:rsidR="00CE7042" w:rsidRPr="00BC1A94">
        <w:rPr>
          <w:color w:val="000000" w:themeColor="text1"/>
          <w:sz w:val="24"/>
          <w:szCs w:val="24"/>
          <w:u w:val="none"/>
        </w:rPr>
        <w:t>previously</w:t>
      </w:r>
      <w:r w:rsidRPr="00BC1A94">
        <w:rPr>
          <w:color w:val="000000" w:themeColor="text1"/>
          <w:sz w:val="24"/>
          <w:szCs w:val="24"/>
          <w:u w:val="none"/>
        </w:rPr>
        <w:t xml:space="preserve"> distributed. Worthy </w:t>
      </w:r>
      <w:r w:rsidR="00CE7042" w:rsidRPr="00BC1A94">
        <w:rPr>
          <w:color w:val="000000" w:themeColor="text1"/>
          <w:sz w:val="24"/>
          <w:szCs w:val="24"/>
          <w:u w:val="none"/>
        </w:rPr>
        <w:t>Brother Dick Stevens</w:t>
      </w:r>
      <w:r w:rsidRPr="00BC1A94">
        <w:rPr>
          <w:color w:val="000000" w:themeColor="text1"/>
          <w:sz w:val="24"/>
          <w:szCs w:val="24"/>
          <w:u w:val="none"/>
        </w:rPr>
        <w:t xml:space="preserve"> seconded the motion. The motion passed unanimously. (Note: each member received the minutes by email before the meeting.) </w:t>
      </w:r>
    </w:p>
    <w:p w14:paraId="383953EC" w14:textId="77777777" w:rsidR="00B87AF3" w:rsidRPr="00BC1A94" w:rsidRDefault="00C63DF5">
      <w:pPr>
        <w:pStyle w:val="ListParagraph"/>
        <w:numPr>
          <w:ilvl w:val="0"/>
          <w:numId w:val="1"/>
        </w:numPr>
        <w:tabs>
          <w:tab w:val="left" w:pos="235"/>
        </w:tabs>
        <w:spacing w:before="181"/>
        <w:ind w:left="235" w:hanging="235"/>
        <w:rPr>
          <w:b/>
          <w:color w:val="000000" w:themeColor="text1"/>
          <w:sz w:val="24"/>
          <w:szCs w:val="24"/>
          <w:u w:val="none" w:color="FF0000"/>
        </w:rPr>
      </w:pPr>
      <w:r w:rsidRPr="00BC1A94">
        <w:rPr>
          <w:b/>
          <w:color w:val="000000" w:themeColor="text1"/>
          <w:sz w:val="24"/>
          <w:szCs w:val="24"/>
          <w:u w:val="none" w:color="FF0000"/>
        </w:rPr>
        <w:t xml:space="preserve"> </w:t>
      </w:r>
      <w:r w:rsidRPr="00BC1A94">
        <w:rPr>
          <w:rFonts w:ascii="Arial" w:hAnsi="Arial" w:cs="Arial"/>
          <w:b/>
          <w:color w:val="000000" w:themeColor="text1"/>
          <w:sz w:val="24"/>
          <w:szCs w:val="24"/>
          <w:u w:val="none" w:color="FF0000"/>
        </w:rPr>
        <w:t>​</w:t>
      </w:r>
      <w:r w:rsidRPr="00BC1A94">
        <w:rPr>
          <w:b/>
          <w:color w:val="000000" w:themeColor="text1"/>
          <w:sz w:val="24"/>
          <w:szCs w:val="24"/>
          <w:u w:val="none" w:color="FF0000"/>
        </w:rPr>
        <w:t xml:space="preserve">Chaplain’s </w:t>
      </w:r>
      <w:r w:rsidRPr="00BC1A94">
        <w:rPr>
          <w:b/>
          <w:color w:val="000000" w:themeColor="text1"/>
          <w:spacing w:val="-2"/>
          <w:sz w:val="24"/>
          <w:szCs w:val="24"/>
          <w:u w:val="none" w:color="FF0000"/>
        </w:rPr>
        <w:t>Message</w:t>
      </w:r>
    </w:p>
    <w:p w14:paraId="0A5560DC" w14:textId="3FF5DA8A" w:rsidR="00B87AF3" w:rsidRPr="00BC1A94" w:rsidRDefault="00CE7042">
      <w:pPr>
        <w:spacing w:before="181"/>
        <w:rPr>
          <w:bCs/>
          <w:color w:val="000000" w:themeColor="text1"/>
          <w:sz w:val="24"/>
          <w:szCs w:val="24"/>
        </w:rPr>
      </w:pPr>
      <w:r w:rsidRPr="00BC1A94">
        <w:rPr>
          <w:bCs/>
          <w:color w:val="000000" w:themeColor="text1"/>
          <w:sz w:val="24"/>
          <w:szCs w:val="24"/>
        </w:rPr>
        <w:t xml:space="preserve">Worthy Chaplain Tim Naples </w:t>
      </w:r>
      <w:r w:rsidR="00956CAD" w:rsidRPr="00BC1A94">
        <w:rPr>
          <w:bCs/>
          <w:color w:val="000000" w:themeColor="text1"/>
          <w:sz w:val="24"/>
          <w:szCs w:val="24"/>
        </w:rPr>
        <w:t>informed us that Worthy Brother Mike Pasquel was actively involved in coordinating the REBOOT event with Chris Stefanick, an internationally acclaimed Catholic speaker</w:t>
      </w:r>
      <w:r w:rsidR="00744CB0" w:rsidRPr="00BC1A94">
        <w:rPr>
          <w:bCs/>
          <w:color w:val="000000" w:themeColor="text1"/>
          <w:sz w:val="24"/>
          <w:szCs w:val="24"/>
        </w:rPr>
        <w:t xml:space="preserve">. </w:t>
      </w:r>
      <w:r w:rsidR="00685259" w:rsidRPr="00BC1A94">
        <w:rPr>
          <w:bCs/>
          <w:color w:val="000000" w:themeColor="text1"/>
          <w:sz w:val="24"/>
          <w:szCs w:val="24"/>
        </w:rPr>
        <w:t xml:space="preserve">Chaplain T. Naples highly recommends attendance and thinks it is well worth the ticket price, which includes a book and access to the video series of Living Joy. For the event to take place, a minimum of 300 tickets must be sold. </w:t>
      </w:r>
      <w:r w:rsidR="00744CB0" w:rsidRPr="00BC1A94">
        <w:rPr>
          <w:bCs/>
          <w:color w:val="000000" w:themeColor="text1"/>
          <w:sz w:val="24"/>
          <w:szCs w:val="24"/>
        </w:rPr>
        <w:t>Event details: Wednesday</w:t>
      </w:r>
      <w:r w:rsidR="00956CAD" w:rsidRPr="00BC1A94">
        <w:rPr>
          <w:bCs/>
          <w:color w:val="000000" w:themeColor="text1"/>
          <w:sz w:val="24"/>
          <w:szCs w:val="24"/>
        </w:rPr>
        <w:t>,</w:t>
      </w:r>
      <w:r w:rsidR="00744CB0" w:rsidRPr="00BC1A94">
        <w:rPr>
          <w:bCs/>
          <w:color w:val="000000" w:themeColor="text1"/>
          <w:sz w:val="24"/>
          <w:szCs w:val="24"/>
        </w:rPr>
        <w:t xml:space="preserve"> September 24, 7:00-9:00 p.m. at Saint Francis Xavier Church, Winooski. To buy tickets, visit https://buytickets.at/reallifecatholic/1663037</w:t>
      </w:r>
    </w:p>
    <w:p w14:paraId="08719704" w14:textId="771F448D" w:rsidR="00B87AF3" w:rsidRPr="00BC1A94" w:rsidRDefault="00C63DF5">
      <w:pPr>
        <w:pStyle w:val="ListParagraph"/>
        <w:numPr>
          <w:ilvl w:val="0"/>
          <w:numId w:val="1"/>
        </w:numPr>
        <w:tabs>
          <w:tab w:val="left" w:pos="235"/>
        </w:tabs>
        <w:spacing w:before="181"/>
        <w:ind w:left="235" w:hanging="235"/>
        <w:rPr>
          <w:b/>
          <w:sz w:val="24"/>
          <w:szCs w:val="24"/>
          <w:u w:val="none"/>
        </w:rPr>
      </w:pPr>
      <w:r w:rsidRPr="00BC1A94">
        <w:rPr>
          <w:b/>
          <w:sz w:val="24"/>
          <w:szCs w:val="24"/>
          <w:u w:val="none"/>
        </w:rPr>
        <w:t xml:space="preserve"> </w:t>
      </w:r>
      <w:r w:rsidRPr="00BC1A94">
        <w:rPr>
          <w:rFonts w:ascii="Arial" w:hAnsi="Arial" w:cs="Arial"/>
          <w:b/>
          <w:sz w:val="24"/>
          <w:szCs w:val="24"/>
          <w:u w:val="none"/>
        </w:rPr>
        <w:t>​</w:t>
      </w:r>
      <w:r w:rsidRPr="00BC1A94">
        <w:rPr>
          <w:b/>
          <w:sz w:val="24"/>
          <w:szCs w:val="24"/>
          <w:u w:val="none"/>
        </w:rPr>
        <w:t>Grand Knight</w:t>
      </w:r>
      <w:r w:rsidR="008A61BA" w:rsidRPr="00BC1A94">
        <w:rPr>
          <w:b/>
          <w:sz w:val="24"/>
          <w:szCs w:val="24"/>
          <w:u w:val="none"/>
        </w:rPr>
        <w:t>’</w:t>
      </w:r>
      <w:r w:rsidRPr="00BC1A94">
        <w:rPr>
          <w:b/>
          <w:sz w:val="24"/>
          <w:szCs w:val="24"/>
          <w:u w:val="none"/>
        </w:rPr>
        <w:t xml:space="preserve">s </w:t>
      </w:r>
      <w:r w:rsidRPr="00BC1A94">
        <w:rPr>
          <w:b/>
          <w:spacing w:val="-2"/>
          <w:sz w:val="24"/>
          <w:szCs w:val="24"/>
          <w:u w:val="none"/>
        </w:rPr>
        <w:t>Report</w:t>
      </w:r>
      <w:r w:rsidRPr="00BC1A94">
        <w:rPr>
          <w:b/>
          <w:spacing w:val="40"/>
          <w:sz w:val="24"/>
          <w:szCs w:val="24"/>
          <w:u w:val="none"/>
        </w:rPr>
        <w:t xml:space="preserve"> </w:t>
      </w:r>
    </w:p>
    <w:p w14:paraId="08BB25AF" w14:textId="77777777" w:rsidR="00B87AF3" w:rsidRPr="00BC1A94" w:rsidRDefault="00B87AF3">
      <w:pPr>
        <w:pStyle w:val="BodyText"/>
        <w:spacing w:before="78"/>
        <w:rPr>
          <w:b/>
        </w:rPr>
      </w:pPr>
    </w:p>
    <w:p w14:paraId="0EA16B04" w14:textId="0F9E43F8" w:rsidR="00B87AF3" w:rsidRPr="00BC1A94" w:rsidRDefault="00A16460" w:rsidP="00A16460">
      <w:pPr>
        <w:pStyle w:val="BodyText"/>
        <w:ind w:right="473"/>
        <w:rPr>
          <w:color w:val="000000" w:themeColor="text1"/>
          <w:spacing w:val="-2"/>
        </w:rPr>
      </w:pPr>
      <w:r w:rsidRPr="00BC1A94">
        <w:rPr>
          <w:rFonts w:eastAsia="Times New Roman" w:cs="Times New Roman"/>
          <w:color w:val="000000"/>
        </w:rPr>
        <w:t>GK Mike Bullock thanked</w:t>
      </w:r>
      <w:r w:rsidRPr="00BC1A94">
        <w:rPr>
          <w:rFonts w:eastAsia="Times New Roman" w:cs="Times New Roman"/>
          <w:color w:val="000000" w:themeColor="text1"/>
        </w:rPr>
        <w:t xml:space="preserve"> </w:t>
      </w:r>
      <w:r w:rsidR="00685259" w:rsidRPr="00BC1A94">
        <w:rPr>
          <w:color w:val="000000" w:themeColor="text1"/>
        </w:rPr>
        <w:t xml:space="preserve">Worthy Brothers Ray Michaud and Ted Barrett for cooking the hot dogs and hamburgers, </w:t>
      </w:r>
      <w:r w:rsidR="00EE5474" w:rsidRPr="00BC1A94">
        <w:rPr>
          <w:color w:val="000000" w:themeColor="text1"/>
        </w:rPr>
        <w:t xml:space="preserve">Worthy Brother Steve Shover for making and supplying the potato salad, and </w:t>
      </w:r>
      <w:r w:rsidR="00685259" w:rsidRPr="00BC1A94">
        <w:rPr>
          <w:color w:val="000000" w:themeColor="text1"/>
        </w:rPr>
        <w:t xml:space="preserve">Worthy Brother </w:t>
      </w:r>
      <w:r w:rsidR="00113FFC" w:rsidRPr="00BC1A94">
        <w:rPr>
          <w:color w:val="000000" w:themeColor="text1"/>
        </w:rPr>
        <w:t>Charlie Brown and Worthy Chaplain Tim Naples</w:t>
      </w:r>
      <w:r w:rsidR="00685259" w:rsidRPr="00BC1A94">
        <w:rPr>
          <w:color w:val="000000" w:themeColor="text1"/>
        </w:rPr>
        <w:t xml:space="preserve"> </w:t>
      </w:r>
      <w:r w:rsidR="00D14773" w:rsidRPr="00BC1A94">
        <w:rPr>
          <w:color w:val="000000" w:themeColor="text1"/>
        </w:rPr>
        <w:t xml:space="preserve">for </w:t>
      </w:r>
      <w:r w:rsidR="00685259" w:rsidRPr="00BC1A94">
        <w:rPr>
          <w:color w:val="000000" w:themeColor="text1"/>
        </w:rPr>
        <w:t xml:space="preserve">supplying the dessert for the meal before this business meeting. </w:t>
      </w:r>
    </w:p>
    <w:p w14:paraId="7F228C1B" w14:textId="77777777" w:rsidR="00441724" w:rsidRPr="00BC1A94" w:rsidRDefault="00441724" w:rsidP="00A16460">
      <w:pPr>
        <w:pStyle w:val="BodyText"/>
        <w:ind w:right="473"/>
        <w:rPr>
          <w:color w:val="000000" w:themeColor="text1"/>
          <w:spacing w:val="-2"/>
        </w:rPr>
      </w:pPr>
    </w:p>
    <w:p w14:paraId="3CFE1213" w14:textId="30F9DEEB" w:rsidR="00D14773" w:rsidRPr="00BC1A94" w:rsidRDefault="00EE5474" w:rsidP="00D14773">
      <w:pPr>
        <w:spacing w:after="120"/>
        <w:rPr>
          <w:color w:val="000000" w:themeColor="text1"/>
          <w:sz w:val="24"/>
          <w:szCs w:val="24"/>
        </w:rPr>
      </w:pPr>
      <w:r w:rsidRPr="00BC1A94">
        <w:rPr>
          <w:color w:val="000000" w:themeColor="text1"/>
          <w:sz w:val="24"/>
          <w:szCs w:val="24"/>
        </w:rPr>
        <w:t>Council Bingo will be held</w:t>
      </w:r>
      <w:r w:rsidR="00D14773" w:rsidRPr="00BC1A94">
        <w:rPr>
          <w:color w:val="000000" w:themeColor="text1"/>
          <w:sz w:val="24"/>
          <w:szCs w:val="24"/>
        </w:rPr>
        <w:t xml:space="preserve"> again on June 19.   </w:t>
      </w:r>
    </w:p>
    <w:p w14:paraId="7A083266" w14:textId="528EF582" w:rsidR="00D14773" w:rsidRPr="00BC1A94" w:rsidRDefault="00D14773" w:rsidP="00D14773">
      <w:pPr>
        <w:spacing w:after="120"/>
        <w:rPr>
          <w:color w:val="000000" w:themeColor="text1"/>
          <w:sz w:val="24"/>
          <w:szCs w:val="24"/>
        </w:rPr>
      </w:pPr>
      <w:r w:rsidRPr="00BC1A94">
        <w:rPr>
          <w:color w:val="000000" w:themeColor="text1"/>
          <w:sz w:val="24"/>
          <w:szCs w:val="24"/>
        </w:rPr>
        <w:t xml:space="preserve">Cor Formation meets again on </w:t>
      </w:r>
      <w:r w:rsidR="00EE5474" w:rsidRPr="00BC1A94">
        <w:rPr>
          <w:color w:val="000000" w:themeColor="text1"/>
          <w:sz w:val="24"/>
          <w:szCs w:val="24"/>
        </w:rPr>
        <w:t>Saturday, June 21,</w:t>
      </w:r>
      <w:r w:rsidRPr="00BC1A94">
        <w:rPr>
          <w:color w:val="000000" w:themeColor="text1"/>
          <w:sz w:val="24"/>
          <w:szCs w:val="24"/>
        </w:rPr>
        <w:t xml:space="preserve"> at 10:00 AM. </w:t>
      </w:r>
    </w:p>
    <w:p w14:paraId="5A977F96" w14:textId="0CB178D2" w:rsidR="00D14773" w:rsidRDefault="00311789" w:rsidP="00BC1A94">
      <w:pPr>
        <w:rPr>
          <w:color w:val="000000" w:themeColor="text1"/>
          <w:sz w:val="24"/>
          <w:szCs w:val="24"/>
        </w:rPr>
      </w:pPr>
      <w:r w:rsidRPr="00BC1A94">
        <w:rPr>
          <w:b/>
          <w:bCs/>
          <w:color w:val="000000" w:themeColor="text1"/>
          <w:sz w:val="24"/>
          <w:szCs w:val="24"/>
        </w:rPr>
        <w:br w:type="page"/>
      </w:r>
      <w:r w:rsidR="00D14773" w:rsidRPr="00BC1A94">
        <w:rPr>
          <w:color w:val="000000" w:themeColor="text1"/>
          <w:sz w:val="24"/>
          <w:szCs w:val="24"/>
        </w:rPr>
        <w:lastRenderedPageBreak/>
        <w:t>There won’t be an Office</w:t>
      </w:r>
      <w:r w:rsidR="00956CAD" w:rsidRPr="00BC1A94">
        <w:rPr>
          <w:color w:val="000000" w:themeColor="text1"/>
          <w:sz w:val="24"/>
          <w:szCs w:val="24"/>
        </w:rPr>
        <w:t>r</w:t>
      </w:r>
      <w:r w:rsidR="00D14773" w:rsidRPr="00BC1A94">
        <w:rPr>
          <w:color w:val="000000" w:themeColor="text1"/>
          <w:sz w:val="24"/>
          <w:szCs w:val="24"/>
        </w:rPr>
        <w:t xml:space="preserve"> meeting on July 3</w:t>
      </w:r>
      <w:r w:rsidR="00D14773" w:rsidRPr="00BC1A94">
        <w:rPr>
          <w:color w:val="000000" w:themeColor="text1"/>
          <w:sz w:val="24"/>
          <w:szCs w:val="24"/>
          <w:vertAlign w:val="superscript"/>
        </w:rPr>
        <w:t>rd</w:t>
      </w:r>
      <w:r w:rsidR="00D14773" w:rsidRPr="00BC1A94">
        <w:rPr>
          <w:color w:val="000000" w:themeColor="text1"/>
          <w:sz w:val="24"/>
          <w:szCs w:val="24"/>
        </w:rPr>
        <w:t xml:space="preserve"> due to the July 4</w:t>
      </w:r>
      <w:r w:rsidR="00D14773" w:rsidRPr="00BC1A94">
        <w:rPr>
          <w:color w:val="000000" w:themeColor="text1"/>
          <w:sz w:val="24"/>
          <w:szCs w:val="24"/>
          <w:vertAlign w:val="superscript"/>
        </w:rPr>
        <w:t>th</w:t>
      </w:r>
      <w:r w:rsidR="00D14773" w:rsidRPr="00BC1A94">
        <w:rPr>
          <w:color w:val="000000" w:themeColor="text1"/>
          <w:sz w:val="24"/>
          <w:szCs w:val="24"/>
        </w:rPr>
        <w:t xml:space="preserve"> holiday.</w:t>
      </w:r>
    </w:p>
    <w:p w14:paraId="0C3996E1" w14:textId="77777777" w:rsidR="00BC1A94" w:rsidRPr="00BC1A94" w:rsidRDefault="00BC1A94" w:rsidP="00BC1A94">
      <w:pPr>
        <w:rPr>
          <w:color w:val="000000" w:themeColor="text1"/>
          <w:sz w:val="24"/>
          <w:szCs w:val="24"/>
        </w:rPr>
      </w:pPr>
    </w:p>
    <w:p w14:paraId="01067B28" w14:textId="5D938D7D" w:rsidR="00D14773" w:rsidRPr="00BC1A94" w:rsidRDefault="001D275D" w:rsidP="00D14773">
      <w:pPr>
        <w:spacing w:after="120"/>
        <w:contextualSpacing/>
        <w:rPr>
          <w:color w:val="000000" w:themeColor="text1"/>
          <w:kern w:val="2"/>
          <w:sz w:val="24"/>
          <w:szCs w:val="24"/>
        </w:rPr>
      </w:pPr>
      <w:r w:rsidRPr="00BC1A94">
        <w:rPr>
          <w:color w:val="000000" w:themeColor="text1"/>
          <w:kern w:val="2"/>
          <w:sz w:val="24"/>
          <w:szCs w:val="24"/>
        </w:rPr>
        <w:t>St. Jude BBQ will be held on August 23, 2025, following</w:t>
      </w:r>
      <w:r w:rsidR="00D14773" w:rsidRPr="00BC1A94">
        <w:rPr>
          <w:color w:val="000000" w:themeColor="text1"/>
          <w:kern w:val="2"/>
          <w:sz w:val="24"/>
          <w:szCs w:val="24"/>
        </w:rPr>
        <w:t xml:space="preserve"> the 4:30 PM vigil Mass. Help is needed.</w:t>
      </w:r>
      <w:r w:rsidRPr="00BC1A94">
        <w:rPr>
          <w:color w:val="000000" w:themeColor="text1"/>
          <w:kern w:val="2"/>
          <w:sz w:val="24"/>
          <w:szCs w:val="24"/>
        </w:rPr>
        <w:t xml:space="preserve"> (Mike B., Tom, Ted, Ray M., and Ray B. committed to helping.</w:t>
      </w:r>
      <w:r w:rsidR="0014443A" w:rsidRPr="00BC1A94">
        <w:rPr>
          <w:color w:val="000000" w:themeColor="text1"/>
          <w:kern w:val="2"/>
          <w:sz w:val="24"/>
          <w:szCs w:val="24"/>
        </w:rPr>
        <w:t xml:space="preserve"> </w:t>
      </w:r>
      <w:r w:rsidR="00BC1A94" w:rsidRPr="00BC1A94">
        <w:rPr>
          <w:color w:val="000000" w:themeColor="text1"/>
          <w:kern w:val="2"/>
          <w:sz w:val="24"/>
          <w:szCs w:val="24"/>
        </w:rPr>
        <w:t>Joe</w:t>
      </w:r>
      <w:r w:rsidR="0014443A" w:rsidRPr="00BC1A94">
        <w:rPr>
          <w:color w:val="000000" w:themeColor="text1"/>
          <w:kern w:val="2"/>
          <w:sz w:val="24"/>
          <w:szCs w:val="24"/>
        </w:rPr>
        <w:t xml:space="preserve"> Pranys offered his grill for cooking even though he cannot make it)</w:t>
      </w:r>
    </w:p>
    <w:p w14:paraId="7EADE9EB" w14:textId="77777777" w:rsidR="00D14773" w:rsidRPr="00BC1A94" w:rsidRDefault="00D14773" w:rsidP="00D14773">
      <w:pPr>
        <w:spacing w:after="120"/>
        <w:contextualSpacing/>
        <w:rPr>
          <w:color w:val="000000" w:themeColor="text1"/>
          <w:kern w:val="2"/>
          <w:sz w:val="24"/>
          <w:szCs w:val="24"/>
        </w:rPr>
      </w:pPr>
    </w:p>
    <w:p w14:paraId="70AF62F4" w14:textId="6D6199B7" w:rsidR="00D14773" w:rsidRPr="00BC1A94" w:rsidRDefault="001D275D" w:rsidP="00D14773">
      <w:pPr>
        <w:spacing w:after="120"/>
        <w:contextualSpacing/>
        <w:rPr>
          <w:color w:val="000000" w:themeColor="text1"/>
          <w:kern w:val="2"/>
          <w:sz w:val="24"/>
          <w:szCs w:val="24"/>
        </w:rPr>
      </w:pPr>
      <w:r w:rsidRPr="00BC1A94">
        <w:rPr>
          <w:color w:val="000000" w:themeColor="text1"/>
          <w:kern w:val="2"/>
          <w:sz w:val="24"/>
          <w:szCs w:val="24"/>
        </w:rPr>
        <w:t xml:space="preserve">The </w:t>
      </w:r>
      <w:r w:rsidR="00D14773" w:rsidRPr="00BC1A94">
        <w:rPr>
          <w:color w:val="000000" w:themeColor="text1"/>
          <w:kern w:val="2"/>
          <w:sz w:val="24"/>
          <w:szCs w:val="24"/>
        </w:rPr>
        <w:t xml:space="preserve">State </w:t>
      </w:r>
      <w:r w:rsidRPr="00BC1A94">
        <w:rPr>
          <w:color w:val="000000" w:themeColor="text1"/>
          <w:kern w:val="2"/>
          <w:sz w:val="24"/>
          <w:szCs w:val="24"/>
        </w:rPr>
        <w:t>Council has its annual Retreat and Officer Installation at St Anne Shrine on August</w:t>
      </w:r>
      <w:r w:rsidR="00D14773" w:rsidRPr="00BC1A94">
        <w:rPr>
          <w:color w:val="000000" w:themeColor="text1"/>
          <w:kern w:val="2"/>
          <w:sz w:val="24"/>
          <w:szCs w:val="24"/>
        </w:rPr>
        <w:t xml:space="preserve"> 24. All are invited. No idea how soon to RSVP. </w:t>
      </w:r>
    </w:p>
    <w:p w14:paraId="1374180A" w14:textId="77777777" w:rsidR="00D14773" w:rsidRPr="00BC1A94" w:rsidRDefault="00D14773" w:rsidP="00D14773">
      <w:pPr>
        <w:spacing w:after="120"/>
        <w:contextualSpacing/>
        <w:rPr>
          <w:color w:val="000000" w:themeColor="text1"/>
          <w:kern w:val="2"/>
          <w:sz w:val="24"/>
          <w:szCs w:val="24"/>
        </w:rPr>
      </w:pPr>
    </w:p>
    <w:p w14:paraId="67CAFE23" w14:textId="74D94934" w:rsidR="00D14773" w:rsidRPr="00BC1A94" w:rsidRDefault="00D14773" w:rsidP="00D14773">
      <w:pPr>
        <w:spacing w:after="120"/>
        <w:contextualSpacing/>
        <w:rPr>
          <w:color w:val="000000" w:themeColor="text1"/>
          <w:kern w:val="2"/>
          <w:sz w:val="24"/>
          <w:szCs w:val="24"/>
        </w:rPr>
      </w:pPr>
      <w:r w:rsidRPr="00BC1A94">
        <w:rPr>
          <w:color w:val="000000" w:themeColor="text1"/>
          <w:kern w:val="2"/>
          <w:sz w:val="24"/>
          <w:szCs w:val="24"/>
        </w:rPr>
        <w:t xml:space="preserve">Julie Sulva from </w:t>
      </w:r>
      <w:r w:rsidR="001D275D" w:rsidRPr="00BC1A94">
        <w:rPr>
          <w:color w:val="000000" w:themeColor="text1"/>
          <w:kern w:val="2"/>
          <w:sz w:val="24"/>
          <w:szCs w:val="24"/>
        </w:rPr>
        <w:t>St. Catherine</w:t>
      </w:r>
      <w:r w:rsidR="00113FFC" w:rsidRPr="00BC1A94">
        <w:rPr>
          <w:color w:val="000000" w:themeColor="text1"/>
          <w:kern w:val="2"/>
          <w:sz w:val="24"/>
          <w:szCs w:val="24"/>
        </w:rPr>
        <w:t>/Our Lady of Mount Carmel</w:t>
      </w:r>
      <w:r w:rsidR="001D275D" w:rsidRPr="00BC1A94">
        <w:rPr>
          <w:color w:val="000000" w:themeColor="text1"/>
          <w:kern w:val="2"/>
          <w:sz w:val="24"/>
          <w:szCs w:val="24"/>
        </w:rPr>
        <w:t xml:space="preserve"> requests another donation for her participation in</w:t>
      </w:r>
      <w:r w:rsidRPr="00BC1A94">
        <w:rPr>
          <w:color w:val="000000" w:themeColor="text1"/>
          <w:kern w:val="2"/>
          <w:sz w:val="24"/>
          <w:szCs w:val="24"/>
        </w:rPr>
        <w:t xml:space="preserve"> FOCUS. (Fellowship of Catholic University Students) We added $250</w:t>
      </w:r>
      <w:r w:rsidR="001D275D" w:rsidRPr="00BC1A94">
        <w:rPr>
          <w:color w:val="000000" w:themeColor="text1"/>
          <w:kern w:val="2"/>
          <w:sz w:val="24"/>
          <w:szCs w:val="24"/>
        </w:rPr>
        <w:t xml:space="preserve"> per </w:t>
      </w:r>
      <w:r w:rsidRPr="00BC1A94">
        <w:rPr>
          <w:color w:val="000000" w:themeColor="text1"/>
          <w:kern w:val="2"/>
          <w:sz w:val="24"/>
          <w:szCs w:val="24"/>
        </w:rPr>
        <w:t xml:space="preserve">year to our budget. She is invited to speak to us on July 10.  </w:t>
      </w:r>
    </w:p>
    <w:p w14:paraId="718481FE" w14:textId="77777777" w:rsidR="00D14773" w:rsidRPr="00BC1A94" w:rsidRDefault="00D14773" w:rsidP="00D14773">
      <w:pPr>
        <w:spacing w:after="120"/>
        <w:contextualSpacing/>
        <w:rPr>
          <w:color w:val="000000" w:themeColor="text1"/>
          <w:kern w:val="2"/>
          <w:sz w:val="24"/>
          <w:szCs w:val="24"/>
        </w:rPr>
      </w:pPr>
    </w:p>
    <w:p w14:paraId="037BE217" w14:textId="47D71F66" w:rsidR="00D14773" w:rsidRPr="00BC1A94" w:rsidRDefault="008067C1" w:rsidP="008067C1">
      <w:pPr>
        <w:contextualSpacing/>
        <w:rPr>
          <w:color w:val="000000" w:themeColor="text1"/>
          <w:kern w:val="2"/>
          <w:sz w:val="24"/>
          <w:szCs w:val="24"/>
        </w:rPr>
      </w:pPr>
      <w:r w:rsidRPr="00BC1A94">
        <w:rPr>
          <w:b/>
          <w:bCs/>
          <w:color w:val="000000" w:themeColor="text1"/>
          <w:kern w:val="2"/>
          <w:sz w:val="24"/>
          <w:szCs w:val="24"/>
        </w:rPr>
        <w:t>SPECIAL NOTE:</w:t>
      </w:r>
      <w:r w:rsidRPr="00BC1A94">
        <w:rPr>
          <w:color w:val="000000" w:themeColor="text1"/>
          <w:kern w:val="2"/>
          <w:sz w:val="24"/>
          <w:szCs w:val="24"/>
        </w:rPr>
        <w:t xml:space="preserve"> </w:t>
      </w:r>
      <w:r w:rsidR="00D14773" w:rsidRPr="00BC1A94">
        <w:rPr>
          <w:color w:val="000000" w:themeColor="text1"/>
          <w:kern w:val="2"/>
          <w:sz w:val="24"/>
          <w:szCs w:val="24"/>
        </w:rPr>
        <w:t>Next Holy Hour will be July 11 due to Independence Day.</w:t>
      </w:r>
    </w:p>
    <w:p w14:paraId="429D46BA" w14:textId="77777777" w:rsidR="00D14773" w:rsidRPr="00BC1A94" w:rsidRDefault="00D14773" w:rsidP="008067C1">
      <w:pPr>
        <w:contextualSpacing/>
        <w:rPr>
          <w:color w:val="000000" w:themeColor="text1"/>
          <w:kern w:val="2"/>
          <w:sz w:val="24"/>
          <w:szCs w:val="24"/>
        </w:rPr>
      </w:pPr>
    </w:p>
    <w:p w14:paraId="25A4FA0E" w14:textId="1DFAC381" w:rsidR="00D14773" w:rsidRPr="00BC1A94" w:rsidRDefault="00D14773" w:rsidP="008067C1">
      <w:pPr>
        <w:spacing w:after="240"/>
        <w:rPr>
          <w:color w:val="000000" w:themeColor="text1"/>
          <w:sz w:val="24"/>
          <w:szCs w:val="24"/>
        </w:rPr>
      </w:pPr>
      <w:r w:rsidRPr="00BC1A94">
        <w:rPr>
          <w:color w:val="000000" w:themeColor="text1"/>
          <w:sz w:val="24"/>
          <w:szCs w:val="24"/>
        </w:rPr>
        <w:t xml:space="preserve">Knights may bring their </w:t>
      </w:r>
      <w:r w:rsidR="001D275D" w:rsidRPr="00BC1A94">
        <w:rPr>
          <w:color w:val="000000" w:themeColor="text1"/>
          <w:sz w:val="24"/>
          <w:szCs w:val="24"/>
        </w:rPr>
        <w:t>“</w:t>
      </w:r>
      <w:r w:rsidRPr="00BC1A94">
        <w:rPr>
          <w:color w:val="000000" w:themeColor="text1"/>
          <w:sz w:val="24"/>
          <w:szCs w:val="24"/>
        </w:rPr>
        <w:t>significant other</w:t>
      </w:r>
      <w:r w:rsidR="001D275D" w:rsidRPr="00BC1A94">
        <w:rPr>
          <w:color w:val="000000" w:themeColor="text1"/>
          <w:sz w:val="24"/>
          <w:szCs w:val="24"/>
        </w:rPr>
        <w:t>”</w:t>
      </w:r>
      <w:r w:rsidRPr="00BC1A94">
        <w:rPr>
          <w:color w:val="000000" w:themeColor="text1"/>
          <w:sz w:val="24"/>
          <w:szCs w:val="24"/>
        </w:rPr>
        <w:t xml:space="preserve"> to the business meetings if they give us a headcount in advance for purposes of planning dinner. </w:t>
      </w:r>
    </w:p>
    <w:p w14:paraId="1AE19E8C" w14:textId="02FA6E07" w:rsidR="00CB4FDC" w:rsidRPr="00BC1A94" w:rsidRDefault="00CB4FDC" w:rsidP="008067C1">
      <w:pPr>
        <w:spacing w:after="240"/>
        <w:rPr>
          <w:color w:val="000000" w:themeColor="text1"/>
          <w:sz w:val="24"/>
          <w:szCs w:val="24"/>
        </w:rPr>
      </w:pPr>
      <w:r w:rsidRPr="00BC1A94">
        <w:rPr>
          <w:color w:val="000000" w:themeColor="text1"/>
          <w:sz w:val="24"/>
          <w:szCs w:val="24"/>
        </w:rPr>
        <w:t>GK Mike Bullock noted the receipt of a thank-you letter for the gift certificate recognizing 60 years of marriage from Howard Kalter</w:t>
      </w:r>
      <w:r w:rsidR="00A47F3A" w:rsidRPr="00BC1A94">
        <w:rPr>
          <w:color w:val="000000" w:themeColor="text1"/>
          <w:sz w:val="24"/>
          <w:szCs w:val="24"/>
        </w:rPr>
        <w:t>, and Frances Carol</w:t>
      </w:r>
      <w:r w:rsidRPr="00BC1A94">
        <w:rPr>
          <w:color w:val="000000" w:themeColor="text1"/>
          <w:sz w:val="24"/>
          <w:szCs w:val="24"/>
        </w:rPr>
        <w:t xml:space="preserve">. </w:t>
      </w:r>
    </w:p>
    <w:p w14:paraId="1E130907" w14:textId="77777777" w:rsidR="00B87AF3" w:rsidRPr="00BC1A94" w:rsidRDefault="00C63DF5" w:rsidP="00D56830">
      <w:pPr>
        <w:pStyle w:val="ListParagraph"/>
        <w:numPr>
          <w:ilvl w:val="0"/>
          <w:numId w:val="1"/>
        </w:numPr>
        <w:tabs>
          <w:tab w:val="left" w:pos="235"/>
        </w:tabs>
        <w:ind w:left="235" w:hanging="235"/>
        <w:rPr>
          <w:b/>
          <w:sz w:val="24"/>
          <w:szCs w:val="24"/>
          <w:u w:val="none"/>
        </w:rPr>
      </w:pPr>
      <w:r w:rsidRPr="00BC1A94">
        <w:rPr>
          <w:b/>
          <w:sz w:val="24"/>
          <w:szCs w:val="24"/>
          <w:u w:val="none"/>
        </w:rPr>
        <w:t xml:space="preserve"> </w:t>
      </w:r>
      <w:r w:rsidRPr="00BC1A94">
        <w:rPr>
          <w:rFonts w:ascii="Arial" w:hAnsi="Arial" w:cs="Arial"/>
          <w:b/>
          <w:sz w:val="24"/>
          <w:szCs w:val="24"/>
          <w:u w:val="none"/>
        </w:rPr>
        <w:t>​</w:t>
      </w:r>
      <w:r w:rsidRPr="00BC1A94">
        <w:rPr>
          <w:b/>
          <w:sz w:val="24"/>
          <w:szCs w:val="24"/>
          <w:u w:val="none"/>
        </w:rPr>
        <w:t xml:space="preserve">Financial </w:t>
      </w:r>
      <w:r w:rsidRPr="00BC1A94">
        <w:rPr>
          <w:b/>
          <w:spacing w:val="-2"/>
          <w:sz w:val="24"/>
          <w:szCs w:val="24"/>
          <w:u w:val="none"/>
        </w:rPr>
        <w:t>Report</w:t>
      </w:r>
    </w:p>
    <w:p w14:paraId="5B4E052B" w14:textId="77777777" w:rsidR="00B87AF3" w:rsidRPr="00BC1A94" w:rsidRDefault="00B87AF3" w:rsidP="00D56830">
      <w:pPr>
        <w:pStyle w:val="BodyText"/>
        <w:rPr>
          <w:b/>
        </w:rPr>
      </w:pPr>
    </w:p>
    <w:p w14:paraId="67A72502" w14:textId="646E866C" w:rsidR="00311789" w:rsidRPr="00BC1A94" w:rsidRDefault="008A61BA" w:rsidP="00D56830">
      <w:pPr>
        <w:ind w:right="473"/>
        <w:rPr>
          <w:bCs/>
          <w:color w:val="000000" w:themeColor="text1"/>
          <w:sz w:val="24"/>
          <w:szCs w:val="24"/>
        </w:rPr>
      </w:pPr>
      <w:r w:rsidRPr="00BC1A94">
        <w:rPr>
          <w:bCs/>
          <w:color w:val="000000" w:themeColor="text1"/>
          <w:sz w:val="24"/>
          <w:szCs w:val="24"/>
        </w:rPr>
        <w:t xml:space="preserve">The Worthy Financial Secretary reported that </w:t>
      </w:r>
      <w:r w:rsidR="00C63DF5" w:rsidRPr="00BC1A94">
        <w:rPr>
          <w:bCs/>
          <w:color w:val="000000" w:themeColor="text1"/>
          <w:sz w:val="24"/>
          <w:szCs w:val="24"/>
        </w:rPr>
        <w:t>the</w:t>
      </w:r>
      <w:r w:rsidR="00C63DF5" w:rsidRPr="00BC1A94">
        <w:rPr>
          <w:bCs/>
          <w:color w:val="000000" w:themeColor="text1"/>
          <w:spacing w:val="-5"/>
          <w:sz w:val="24"/>
          <w:szCs w:val="24"/>
        </w:rPr>
        <w:t xml:space="preserve"> </w:t>
      </w:r>
      <w:r w:rsidR="00C63DF5" w:rsidRPr="00BC1A94">
        <w:rPr>
          <w:bCs/>
          <w:color w:val="000000" w:themeColor="text1"/>
          <w:sz w:val="24"/>
          <w:szCs w:val="24"/>
        </w:rPr>
        <w:t>Morgan</w:t>
      </w:r>
      <w:r w:rsidR="00C63DF5" w:rsidRPr="00BC1A94">
        <w:rPr>
          <w:bCs/>
          <w:color w:val="000000" w:themeColor="text1"/>
          <w:spacing w:val="-5"/>
          <w:sz w:val="24"/>
          <w:szCs w:val="24"/>
        </w:rPr>
        <w:t xml:space="preserve"> </w:t>
      </w:r>
      <w:r w:rsidR="00C63DF5" w:rsidRPr="00BC1A94">
        <w:rPr>
          <w:bCs/>
          <w:color w:val="000000" w:themeColor="text1"/>
          <w:sz w:val="24"/>
          <w:szCs w:val="24"/>
        </w:rPr>
        <w:t>Stanley</w:t>
      </w:r>
      <w:r w:rsidR="00C63DF5" w:rsidRPr="00BC1A94">
        <w:rPr>
          <w:bCs/>
          <w:color w:val="000000" w:themeColor="text1"/>
          <w:spacing w:val="-5"/>
          <w:sz w:val="24"/>
          <w:szCs w:val="24"/>
        </w:rPr>
        <w:t xml:space="preserve"> </w:t>
      </w:r>
      <w:r w:rsidR="00311789" w:rsidRPr="00BC1A94">
        <w:rPr>
          <w:bCs/>
          <w:color w:val="000000" w:themeColor="text1"/>
          <w:spacing w:val="-5"/>
          <w:sz w:val="24"/>
          <w:szCs w:val="24"/>
        </w:rPr>
        <w:t>Account v</w:t>
      </w:r>
      <w:r w:rsidR="00C63DF5" w:rsidRPr="00BC1A94">
        <w:rPr>
          <w:bCs/>
          <w:color w:val="000000" w:themeColor="text1"/>
          <w:sz w:val="24"/>
          <w:szCs w:val="24"/>
        </w:rPr>
        <w:t>alue</w:t>
      </w:r>
      <w:r w:rsidR="00311789" w:rsidRPr="00BC1A94">
        <w:rPr>
          <w:bCs/>
          <w:color w:val="000000" w:themeColor="text1"/>
          <w:sz w:val="24"/>
          <w:szCs w:val="24"/>
        </w:rPr>
        <w:t xml:space="preserve"> was $4</w:t>
      </w:r>
      <w:r w:rsidR="00D56830" w:rsidRPr="00BC1A94">
        <w:rPr>
          <w:bCs/>
          <w:color w:val="000000" w:themeColor="text1"/>
          <w:sz w:val="24"/>
          <w:szCs w:val="24"/>
        </w:rPr>
        <w:t>73</w:t>
      </w:r>
      <w:r w:rsidR="00311789" w:rsidRPr="00BC1A94">
        <w:rPr>
          <w:bCs/>
          <w:color w:val="000000" w:themeColor="text1"/>
          <w:sz w:val="24"/>
          <w:szCs w:val="24"/>
        </w:rPr>
        <w:t>,</w:t>
      </w:r>
      <w:r w:rsidR="00D56830" w:rsidRPr="00BC1A94">
        <w:rPr>
          <w:bCs/>
          <w:color w:val="000000" w:themeColor="text1"/>
          <w:sz w:val="24"/>
          <w:szCs w:val="24"/>
        </w:rPr>
        <w:t>002.25</w:t>
      </w:r>
      <w:r w:rsidR="00311789" w:rsidRPr="00BC1A94">
        <w:rPr>
          <w:bCs/>
          <w:color w:val="000000" w:themeColor="text1"/>
          <w:sz w:val="24"/>
          <w:szCs w:val="24"/>
        </w:rPr>
        <w:t xml:space="preserve"> as of </w:t>
      </w:r>
      <w:r w:rsidR="00D56830" w:rsidRPr="00BC1A94">
        <w:rPr>
          <w:bCs/>
          <w:color w:val="000000" w:themeColor="text1"/>
          <w:sz w:val="24"/>
          <w:szCs w:val="24"/>
        </w:rPr>
        <w:t>June 12</w:t>
      </w:r>
      <w:r w:rsidR="00311789" w:rsidRPr="00BC1A94">
        <w:rPr>
          <w:bCs/>
          <w:color w:val="000000" w:themeColor="text1"/>
          <w:sz w:val="24"/>
          <w:szCs w:val="24"/>
        </w:rPr>
        <w:t>, 2025.</w:t>
      </w:r>
    </w:p>
    <w:p w14:paraId="06BDE4E5" w14:textId="77777777" w:rsidR="00311789" w:rsidRPr="00BC1A94" w:rsidRDefault="00311789" w:rsidP="00311789">
      <w:pPr>
        <w:ind w:right="473"/>
        <w:rPr>
          <w:bCs/>
          <w:color w:val="000000" w:themeColor="text1"/>
          <w:sz w:val="24"/>
          <w:szCs w:val="24"/>
        </w:rPr>
      </w:pPr>
    </w:p>
    <w:p w14:paraId="5B29223A" w14:textId="73610025" w:rsidR="00B87AF3" w:rsidRPr="00BC1A94" w:rsidRDefault="008A61BA" w:rsidP="00311789">
      <w:pPr>
        <w:ind w:right="473"/>
        <w:rPr>
          <w:bCs/>
          <w:color w:val="000000" w:themeColor="text1"/>
          <w:sz w:val="24"/>
          <w:szCs w:val="24"/>
        </w:rPr>
      </w:pPr>
      <w:r w:rsidRPr="00BC1A94">
        <w:rPr>
          <w:bCs/>
          <w:color w:val="000000" w:themeColor="text1"/>
          <w:sz w:val="24"/>
          <w:szCs w:val="24"/>
        </w:rPr>
        <w:t>The Worthy Treasurer provided the Treasurer’s report, which includes the following: As of</w:t>
      </w:r>
      <w:r w:rsidR="00D56830" w:rsidRPr="00BC1A94">
        <w:rPr>
          <w:bCs/>
          <w:color w:val="000000" w:themeColor="text1"/>
          <w:sz w:val="24"/>
          <w:szCs w:val="24"/>
        </w:rPr>
        <w:t xml:space="preserve"> May </w:t>
      </w:r>
      <w:r w:rsidRPr="00BC1A94">
        <w:rPr>
          <w:bCs/>
          <w:color w:val="000000" w:themeColor="text1"/>
          <w:sz w:val="24"/>
          <w:szCs w:val="24"/>
        </w:rPr>
        <w:t xml:space="preserve">30, 2025, the checking account balance </w:t>
      </w:r>
      <w:r w:rsidR="00956CAD" w:rsidRPr="00BC1A94">
        <w:rPr>
          <w:bCs/>
          <w:color w:val="000000" w:themeColor="text1"/>
          <w:sz w:val="24"/>
          <w:szCs w:val="24"/>
        </w:rPr>
        <w:t>was</w:t>
      </w:r>
      <w:r w:rsidRPr="00BC1A94">
        <w:rPr>
          <w:bCs/>
          <w:color w:val="000000" w:themeColor="text1"/>
          <w:sz w:val="24"/>
          <w:szCs w:val="24"/>
        </w:rPr>
        <w:t xml:space="preserve"> $10,</w:t>
      </w:r>
      <w:r w:rsidR="00D56830" w:rsidRPr="00BC1A94">
        <w:rPr>
          <w:bCs/>
          <w:color w:val="000000" w:themeColor="text1"/>
          <w:sz w:val="24"/>
          <w:szCs w:val="24"/>
        </w:rPr>
        <w:t xml:space="preserve">045.43, and pending execution of planned donations and known obligations, the end-of-year balance is expected to be $9,507.81. Hence, the Worthy Treasurer asked $15,000 to come from the Morgan Stanley account to underwrite the </w:t>
      </w:r>
      <w:r w:rsidR="00A47F3A" w:rsidRPr="00BC1A94">
        <w:rPr>
          <w:bCs/>
          <w:color w:val="000000" w:themeColor="text1"/>
          <w:sz w:val="24"/>
          <w:szCs w:val="24"/>
        </w:rPr>
        <w:t>2025-</w:t>
      </w:r>
      <w:r w:rsidR="00D56830" w:rsidRPr="00BC1A94">
        <w:rPr>
          <w:bCs/>
          <w:color w:val="000000" w:themeColor="text1"/>
          <w:sz w:val="24"/>
          <w:szCs w:val="24"/>
        </w:rPr>
        <w:t xml:space="preserve">2026 budget. A copy of the May treasurer </w:t>
      </w:r>
      <w:r w:rsidRPr="00BC1A94">
        <w:rPr>
          <w:bCs/>
          <w:color w:val="000000" w:themeColor="text1"/>
          <w:sz w:val="24"/>
          <w:szCs w:val="24"/>
        </w:rPr>
        <w:t xml:space="preserve">report is in the addendum located at the end of these minutes. </w:t>
      </w:r>
    </w:p>
    <w:p w14:paraId="7E40E5DA" w14:textId="00FBD666" w:rsidR="00B9259C" w:rsidRPr="00BC1A94" w:rsidRDefault="00C63DF5" w:rsidP="00B9259C">
      <w:pPr>
        <w:pStyle w:val="ListParagraph"/>
        <w:numPr>
          <w:ilvl w:val="0"/>
          <w:numId w:val="1"/>
        </w:numPr>
        <w:tabs>
          <w:tab w:val="left" w:pos="235"/>
        </w:tabs>
        <w:spacing w:before="120" w:line="259" w:lineRule="auto"/>
        <w:ind w:left="235" w:right="406" w:hanging="235"/>
        <w:rPr>
          <w:b/>
          <w:sz w:val="24"/>
          <w:szCs w:val="24"/>
        </w:rPr>
      </w:pPr>
      <w:r w:rsidRPr="00BC1A94">
        <w:rPr>
          <w:b/>
          <w:sz w:val="24"/>
          <w:szCs w:val="24"/>
          <w:u w:val="none"/>
        </w:rPr>
        <w:t xml:space="preserve"> </w:t>
      </w:r>
      <w:r w:rsidRPr="00BC1A94">
        <w:rPr>
          <w:rFonts w:ascii="Arial" w:hAnsi="Arial" w:cs="Arial"/>
          <w:b/>
          <w:sz w:val="24"/>
          <w:szCs w:val="24"/>
          <w:u w:val="none"/>
        </w:rPr>
        <w:t>​</w:t>
      </w:r>
      <w:r w:rsidRPr="00BC1A94">
        <w:rPr>
          <w:b/>
          <w:sz w:val="24"/>
          <w:szCs w:val="24"/>
          <w:u w:val="none"/>
        </w:rPr>
        <w:t xml:space="preserve">Membership </w:t>
      </w:r>
      <w:r w:rsidRPr="00BC1A94">
        <w:rPr>
          <w:b/>
          <w:spacing w:val="-2"/>
          <w:sz w:val="24"/>
          <w:szCs w:val="24"/>
          <w:u w:val="none"/>
        </w:rPr>
        <w:t>Report</w:t>
      </w:r>
    </w:p>
    <w:p w14:paraId="79EB13E0" w14:textId="77777777" w:rsidR="00B9259C" w:rsidRPr="00BC1A94" w:rsidRDefault="00B9259C" w:rsidP="00B9259C">
      <w:pPr>
        <w:pStyle w:val="ListParagraph"/>
        <w:tabs>
          <w:tab w:val="left" w:pos="235"/>
        </w:tabs>
        <w:spacing w:line="259" w:lineRule="auto"/>
        <w:ind w:right="406" w:firstLine="0"/>
        <w:rPr>
          <w:b/>
          <w:sz w:val="24"/>
          <w:szCs w:val="24"/>
        </w:rPr>
      </w:pPr>
    </w:p>
    <w:p w14:paraId="50705FD0" w14:textId="340B6A07" w:rsidR="00B9259C" w:rsidRPr="00BC1A94" w:rsidRDefault="00B9259C" w:rsidP="00744CB0">
      <w:pPr>
        <w:rPr>
          <w:color w:val="000000" w:themeColor="text1"/>
          <w:sz w:val="24"/>
          <w:szCs w:val="24"/>
        </w:rPr>
      </w:pPr>
      <w:r w:rsidRPr="00BC1A94">
        <w:rPr>
          <w:color w:val="000000" w:themeColor="text1"/>
          <w:sz w:val="24"/>
          <w:szCs w:val="24"/>
        </w:rPr>
        <w:t xml:space="preserve">We have a new member, Joseph (Joe) Donegan from St. </w:t>
      </w:r>
      <w:r w:rsidR="008067C1" w:rsidRPr="00BC1A94">
        <w:rPr>
          <w:color w:val="000000" w:themeColor="text1"/>
          <w:sz w:val="24"/>
          <w:szCs w:val="24"/>
        </w:rPr>
        <w:t>Jude</w:t>
      </w:r>
      <w:r w:rsidRPr="00BC1A94">
        <w:rPr>
          <w:color w:val="000000" w:themeColor="text1"/>
          <w:sz w:val="24"/>
          <w:szCs w:val="24"/>
        </w:rPr>
        <w:t>, who will participate in the First through Third degree Exemplification on June 14</w:t>
      </w:r>
      <w:r w:rsidRPr="00BC1A94">
        <w:rPr>
          <w:color w:val="000000" w:themeColor="text1"/>
          <w:sz w:val="24"/>
          <w:szCs w:val="24"/>
          <w:vertAlign w:val="superscript"/>
        </w:rPr>
        <w:t>th</w:t>
      </w:r>
      <w:r w:rsidRPr="00BC1A94">
        <w:rPr>
          <w:color w:val="000000" w:themeColor="text1"/>
          <w:sz w:val="24"/>
          <w:szCs w:val="24"/>
        </w:rPr>
        <w:t xml:space="preserve"> at 10:30 AM </w:t>
      </w:r>
      <w:r w:rsidR="00BC1A94" w:rsidRPr="00BC1A94">
        <w:rPr>
          <w:color w:val="000000" w:themeColor="text1"/>
          <w:sz w:val="24"/>
          <w:szCs w:val="24"/>
        </w:rPr>
        <w:t>a</w:t>
      </w:r>
      <w:r w:rsidRPr="00BC1A94">
        <w:rPr>
          <w:color w:val="000000" w:themeColor="text1"/>
          <w:sz w:val="24"/>
          <w:szCs w:val="24"/>
        </w:rPr>
        <w:t xml:space="preserve">t St. John Vianney. The exemplification team </w:t>
      </w:r>
      <w:r w:rsidR="008067C1" w:rsidRPr="00BC1A94">
        <w:rPr>
          <w:color w:val="000000" w:themeColor="text1"/>
          <w:sz w:val="24"/>
          <w:szCs w:val="24"/>
        </w:rPr>
        <w:t>will consist of Worthy Brothers Mike Bullock—Presiding Officer, Ray Michaud—Charity and Financial Secretary, Ray Bouchard—Unity, Jay Benson—Fraternity, and Ted Barrett—Warden and</w:t>
      </w:r>
      <w:r w:rsidRPr="00BC1A94">
        <w:rPr>
          <w:color w:val="000000" w:themeColor="text1"/>
          <w:sz w:val="24"/>
          <w:szCs w:val="24"/>
        </w:rPr>
        <w:t xml:space="preserve"> Investing Officer.</w:t>
      </w:r>
      <w:r w:rsidR="008067C1" w:rsidRPr="00BC1A94">
        <w:rPr>
          <w:color w:val="000000" w:themeColor="text1"/>
          <w:sz w:val="24"/>
          <w:szCs w:val="24"/>
        </w:rPr>
        <w:t xml:space="preserve"> (Ray B. filling in for Charlie Brown.)</w:t>
      </w:r>
    </w:p>
    <w:p w14:paraId="02E89BCC" w14:textId="77777777" w:rsidR="00CB4FDC" w:rsidRPr="00BC1A94" w:rsidRDefault="00CB4FDC" w:rsidP="00744CB0">
      <w:pPr>
        <w:rPr>
          <w:color w:val="000000" w:themeColor="text1"/>
          <w:sz w:val="24"/>
          <w:szCs w:val="24"/>
        </w:rPr>
      </w:pPr>
    </w:p>
    <w:p w14:paraId="3AF4365C" w14:textId="185DFA73" w:rsidR="00A239F8" w:rsidRPr="00BC1A94" w:rsidRDefault="00CB4FDC" w:rsidP="00744CB0">
      <w:pPr>
        <w:rPr>
          <w:color w:val="000000" w:themeColor="text1"/>
          <w:sz w:val="24"/>
          <w:szCs w:val="24"/>
        </w:rPr>
      </w:pPr>
      <w:r w:rsidRPr="00BC1A94">
        <w:rPr>
          <w:color w:val="000000" w:themeColor="text1"/>
          <w:sz w:val="24"/>
          <w:szCs w:val="24"/>
        </w:rPr>
        <w:t xml:space="preserve">GK Mike Bullock said we’ve met the quota of 7 new members for 2024-2025. He did note that the Supreme Membership Director and the State Membership Director have different counts for the year. </w:t>
      </w:r>
    </w:p>
    <w:p w14:paraId="1042D33B" w14:textId="77777777" w:rsidR="00757826" w:rsidRPr="00BC1A94" w:rsidRDefault="00757826" w:rsidP="000079E9">
      <w:pPr>
        <w:tabs>
          <w:tab w:val="left" w:pos="235"/>
        </w:tabs>
        <w:spacing w:line="259" w:lineRule="auto"/>
        <w:ind w:right="406"/>
        <w:rPr>
          <w:bCs/>
          <w:sz w:val="24"/>
          <w:szCs w:val="24"/>
          <w:u w:color="000000"/>
        </w:rPr>
      </w:pPr>
    </w:p>
    <w:p w14:paraId="57E736E0" w14:textId="77777777" w:rsidR="00E4377B" w:rsidRPr="00BC1A94" w:rsidRDefault="00C63DF5">
      <w:pPr>
        <w:pStyle w:val="ListParagraph"/>
        <w:numPr>
          <w:ilvl w:val="0"/>
          <w:numId w:val="1"/>
        </w:numPr>
        <w:tabs>
          <w:tab w:val="left" w:pos="235"/>
        </w:tabs>
        <w:spacing w:line="259" w:lineRule="auto"/>
        <w:ind w:left="0" w:right="393" w:firstLine="0"/>
        <w:rPr>
          <w:b/>
          <w:sz w:val="24"/>
          <w:szCs w:val="24"/>
          <w:u w:val="none"/>
        </w:rPr>
      </w:pPr>
      <w:r w:rsidRPr="00BC1A94">
        <w:rPr>
          <w:b/>
          <w:sz w:val="24"/>
          <w:szCs w:val="24"/>
          <w:u w:val="none"/>
        </w:rPr>
        <w:t xml:space="preserve"> </w:t>
      </w:r>
      <w:r w:rsidRPr="00BC1A94">
        <w:rPr>
          <w:rFonts w:ascii="Arial" w:hAnsi="Arial" w:cs="Arial"/>
          <w:b/>
          <w:sz w:val="24"/>
          <w:szCs w:val="24"/>
          <w:u w:val="none"/>
        </w:rPr>
        <w:t>​</w:t>
      </w:r>
      <w:r w:rsidRPr="00BC1A94">
        <w:rPr>
          <w:b/>
          <w:sz w:val="24"/>
          <w:szCs w:val="24"/>
          <w:u w:val="none"/>
        </w:rPr>
        <w:t>Other Reports</w:t>
      </w:r>
    </w:p>
    <w:p w14:paraId="704780EA" w14:textId="77777777" w:rsidR="00E4377B" w:rsidRPr="00BC1A94" w:rsidRDefault="00E4377B" w:rsidP="00E4377B">
      <w:pPr>
        <w:pStyle w:val="ListParagraph"/>
        <w:tabs>
          <w:tab w:val="left" w:pos="235"/>
        </w:tabs>
        <w:spacing w:line="259" w:lineRule="auto"/>
        <w:ind w:left="0" w:right="393" w:firstLine="0"/>
        <w:rPr>
          <w:b/>
          <w:sz w:val="24"/>
          <w:szCs w:val="24"/>
        </w:rPr>
      </w:pPr>
    </w:p>
    <w:p w14:paraId="1702D957" w14:textId="574DE7DC" w:rsidR="00D56830" w:rsidRPr="00BC1A94" w:rsidRDefault="0054241B" w:rsidP="00D56830">
      <w:pPr>
        <w:rPr>
          <w:color w:val="000000" w:themeColor="text1"/>
          <w:sz w:val="24"/>
          <w:szCs w:val="24"/>
        </w:rPr>
      </w:pPr>
      <w:r w:rsidRPr="00BC1A94">
        <w:rPr>
          <w:b/>
          <w:bCs/>
          <w:color w:val="000000" w:themeColor="text1"/>
          <w:sz w:val="24"/>
          <w:szCs w:val="24"/>
        </w:rPr>
        <w:t>Tootsie Roll drive.</w:t>
      </w:r>
      <w:r w:rsidRPr="00BC1A94">
        <w:rPr>
          <w:color w:val="000000" w:themeColor="text1"/>
          <w:sz w:val="24"/>
          <w:szCs w:val="24"/>
        </w:rPr>
        <w:t xml:space="preserve"> </w:t>
      </w:r>
      <w:r w:rsidR="00D56830" w:rsidRPr="00BC1A94">
        <w:rPr>
          <w:color w:val="000000" w:themeColor="text1"/>
          <w:sz w:val="24"/>
          <w:szCs w:val="24"/>
        </w:rPr>
        <w:t xml:space="preserve">Worthy Brother Ted Barrett announced that the Tootsie Roll drive at St. John Vianney will take place on June 28-29. The following Worthy Brothers agreed to cover the three masses as indicated below. </w:t>
      </w:r>
    </w:p>
    <w:p w14:paraId="6358AF74" w14:textId="77777777" w:rsidR="00D56830" w:rsidRPr="00BC1A94" w:rsidRDefault="00D56830" w:rsidP="00D56830">
      <w:pPr>
        <w:rPr>
          <w:color w:val="000000" w:themeColor="text1"/>
          <w:sz w:val="24"/>
          <w:szCs w:val="24"/>
        </w:rPr>
      </w:pPr>
    </w:p>
    <w:p w14:paraId="5C4FCE9B" w14:textId="77777777" w:rsidR="00D56830" w:rsidRPr="00BC1A94" w:rsidRDefault="00D56830" w:rsidP="00D56830">
      <w:pPr>
        <w:widowControl/>
        <w:autoSpaceDE/>
        <w:autoSpaceDN/>
        <w:rPr>
          <w:rFonts w:eastAsia="Times New Roman" w:cs="Times New Roman"/>
          <w:sz w:val="24"/>
          <w:szCs w:val="24"/>
        </w:rPr>
      </w:pPr>
      <w:r w:rsidRPr="00BC1A94">
        <w:rPr>
          <w:rFonts w:eastAsia="Times New Roman" w:cs="Arial"/>
          <w:color w:val="222222"/>
          <w:sz w:val="24"/>
          <w:szCs w:val="24"/>
          <w:shd w:val="clear" w:color="auto" w:fill="FFFFFF"/>
        </w:rPr>
        <w:t>For the Saturday 4:30 PM mass, Mike Bullock, Mike Audette, &amp; Dave Martin</w:t>
      </w:r>
    </w:p>
    <w:p w14:paraId="7CB5E580" w14:textId="77777777" w:rsidR="00D56830" w:rsidRPr="00BC1A94" w:rsidRDefault="00D56830" w:rsidP="00D56830">
      <w:pPr>
        <w:widowControl/>
        <w:shd w:val="clear" w:color="auto" w:fill="FFFFFF"/>
        <w:autoSpaceDE/>
        <w:autoSpaceDN/>
        <w:rPr>
          <w:rFonts w:eastAsia="Times New Roman" w:cs="Arial"/>
          <w:color w:val="222222"/>
          <w:sz w:val="24"/>
          <w:szCs w:val="24"/>
        </w:rPr>
      </w:pPr>
    </w:p>
    <w:p w14:paraId="69324D7E" w14:textId="2D8A7F46" w:rsidR="00D56830" w:rsidRPr="00BC1A94" w:rsidRDefault="00D56830" w:rsidP="00D56830">
      <w:pPr>
        <w:widowControl/>
        <w:shd w:val="clear" w:color="auto" w:fill="FFFFFF"/>
        <w:autoSpaceDE/>
        <w:autoSpaceDN/>
        <w:rPr>
          <w:rFonts w:eastAsia="Times New Roman" w:cs="Arial"/>
          <w:color w:val="222222"/>
          <w:sz w:val="24"/>
          <w:szCs w:val="24"/>
        </w:rPr>
      </w:pPr>
      <w:r w:rsidRPr="00BC1A94">
        <w:rPr>
          <w:rFonts w:eastAsia="Times New Roman" w:cs="Arial"/>
          <w:color w:val="222222"/>
          <w:sz w:val="24"/>
          <w:szCs w:val="24"/>
        </w:rPr>
        <w:t xml:space="preserve">For </w:t>
      </w:r>
      <w:r w:rsidR="00DB55DF" w:rsidRPr="00BC1A94">
        <w:rPr>
          <w:rFonts w:eastAsia="Times New Roman" w:cs="Arial"/>
          <w:color w:val="222222"/>
          <w:sz w:val="24"/>
          <w:szCs w:val="24"/>
        </w:rPr>
        <w:t>Sunday</w:t>
      </w:r>
      <w:r w:rsidRPr="00BC1A94">
        <w:rPr>
          <w:rFonts w:eastAsia="Times New Roman" w:cs="Arial"/>
          <w:color w:val="222222"/>
          <w:sz w:val="24"/>
          <w:szCs w:val="24"/>
        </w:rPr>
        <w:t xml:space="preserve"> 9:00 AM mass, Charlie Brown, Tom Gravelin, &amp; Dave Martin</w:t>
      </w:r>
    </w:p>
    <w:p w14:paraId="49D3CD7D" w14:textId="77777777" w:rsidR="00D56830" w:rsidRPr="00BC1A94" w:rsidRDefault="00D56830" w:rsidP="00D56830">
      <w:pPr>
        <w:widowControl/>
        <w:shd w:val="clear" w:color="auto" w:fill="FFFFFF"/>
        <w:autoSpaceDE/>
        <w:autoSpaceDN/>
        <w:rPr>
          <w:rFonts w:eastAsia="Times New Roman" w:cs="Arial"/>
          <w:color w:val="222222"/>
          <w:sz w:val="24"/>
          <w:szCs w:val="24"/>
        </w:rPr>
      </w:pPr>
    </w:p>
    <w:p w14:paraId="5D7F11C5" w14:textId="224629B2" w:rsidR="00D56830" w:rsidRPr="00BC1A94" w:rsidRDefault="00D56830" w:rsidP="00D56830">
      <w:pPr>
        <w:widowControl/>
        <w:shd w:val="clear" w:color="auto" w:fill="FFFFFF"/>
        <w:autoSpaceDE/>
        <w:autoSpaceDN/>
        <w:rPr>
          <w:rFonts w:eastAsia="Times New Roman" w:cs="Arial"/>
          <w:color w:val="222222"/>
          <w:sz w:val="24"/>
          <w:szCs w:val="24"/>
        </w:rPr>
      </w:pPr>
      <w:r w:rsidRPr="00BC1A94">
        <w:rPr>
          <w:rFonts w:eastAsia="Times New Roman" w:cs="Arial"/>
          <w:color w:val="222222"/>
          <w:sz w:val="24"/>
          <w:szCs w:val="24"/>
        </w:rPr>
        <w:t>For Sunday 11:00 AM mass, Dick Stevens, Ray Michaud, &amp; Dave Martin</w:t>
      </w:r>
    </w:p>
    <w:p w14:paraId="6ED998D7" w14:textId="77777777" w:rsidR="00D56830" w:rsidRPr="00BC1A94" w:rsidRDefault="00D56830" w:rsidP="00D56830">
      <w:pPr>
        <w:widowControl/>
        <w:shd w:val="clear" w:color="auto" w:fill="FFFFFF"/>
        <w:autoSpaceDE/>
        <w:autoSpaceDN/>
        <w:rPr>
          <w:rFonts w:eastAsia="Times New Roman" w:cs="Arial"/>
          <w:color w:val="222222"/>
          <w:sz w:val="24"/>
          <w:szCs w:val="24"/>
        </w:rPr>
      </w:pPr>
    </w:p>
    <w:p w14:paraId="2CC96DFD" w14:textId="77777777" w:rsidR="00D56830" w:rsidRPr="00BC1A94" w:rsidRDefault="00D56830" w:rsidP="00D56830">
      <w:pPr>
        <w:pStyle w:val="BodyText"/>
        <w:spacing w:before="12"/>
        <w:rPr>
          <w:bCs/>
        </w:rPr>
      </w:pPr>
      <w:r w:rsidRPr="00BC1A94">
        <w:rPr>
          <w:bCs/>
        </w:rPr>
        <w:t xml:space="preserve">GK M. Bullock and Worthy Chancellor T. Barrett will work out dates for St. Jude Church and Worthy Warden J. Benson to coordinate dates with St. Catherine Church. </w:t>
      </w:r>
    </w:p>
    <w:p w14:paraId="33523B4B" w14:textId="77777777" w:rsidR="00D56830" w:rsidRPr="00BC1A94" w:rsidRDefault="00D56830">
      <w:pPr>
        <w:pStyle w:val="BodyText"/>
        <w:spacing w:before="12"/>
        <w:rPr>
          <w:bCs/>
        </w:rPr>
      </w:pPr>
    </w:p>
    <w:p w14:paraId="38E16CD0" w14:textId="711AD04F" w:rsidR="00440D30" w:rsidRPr="00BC1A94" w:rsidRDefault="00C945BE">
      <w:pPr>
        <w:pStyle w:val="BodyText"/>
        <w:spacing w:before="12"/>
        <w:rPr>
          <w:bCs/>
        </w:rPr>
      </w:pPr>
      <w:r w:rsidRPr="00BC1A94">
        <w:rPr>
          <w:b/>
        </w:rPr>
        <w:t>Thank you</w:t>
      </w:r>
      <w:r w:rsidR="0054241B" w:rsidRPr="00BC1A94">
        <w:rPr>
          <w:b/>
        </w:rPr>
        <w:t xml:space="preserve"> letter </w:t>
      </w:r>
      <w:r w:rsidR="00A239F8" w:rsidRPr="00BC1A94">
        <w:rPr>
          <w:b/>
        </w:rPr>
        <w:t xml:space="preserve">on behalf of </w:t>
      </w:r>
      <w:r w:rsidR="0054241B" w:rsidRPr="00BC1A94">
        <w:rPr>
          <w:b/>
        </w:rPr>
        <w:t>Fr. Luan.</w:t>
      </w:r>
      <w:r w:rsidR="0054241B" w:rsidRPr="00BC1A94">
        <w:rPr>
          <w:bCs/>
        </w:rPr>
        <w:t xml:space="preserve"> </w:t>
      </w:r>
      <w:r w:rsidR="00440D30" w:rsidRPr="00BC1A94">
        <w:rPr>
          <w:bCs/>
        </w:rPr>
        <w:t>Worthy Warden J. Benson pr</w:t>
      </w:r>
      <w:r w:rsidR="00CB4FDC" w:rsidRPr="00BC1A94">
        <w:rPr>
          <w:bCs/>
        </w:rPr>
        <w:t xml:space="preserve">esented a thank-you letter for the council’s support </w:t>
      </w:r>
      <w:r w:rsidR="00BC1A94" w:rsidRPr="00BC1A94">
        <w:rPr>
          <w:bCs/>
        </w:rPr>
        <w:t>for</w:t>
      </w:r>
      <w:r w:rsidR="00CB4FDC" w:rsidRPr="00BC1A94">
        <w:rPr>
          <w:bCs/>
        </w:rPr>
        <w:t xml:space="preserve"> Fr. Luan Van Tran’s ordination. </w:t>
      </w:r>
    </w:p>
    <w:p w14:paraId="2AD4C553" w14:textId="77777777" w:rsidR="0054241B" w:rsidRPr="00BC1A94" w:rsidRDefault="0054241B">
      <w:pPr>
        <w:pStyle w:val="BodyText"/>
        <w:spacing w:before="12"/>
        <w:rPr>
          <w:bCs/>
        </w:rPr>
      </w:pPr>
    </w:p>
    <w:p w14:paraId="6300733E" w14:textId="69D91D38" w:rsidR="0054241B" w:rsidRPr="00BC1A94" w:rsidRDefault="00BC1A94">
      <w:pPr>
        <w:pStyle w:val="BodyText"/>
        <w:spacing w:before="12"/>
        <w:rPr>
          <w:bCs/>
        </w:rPr>
      </w:pPr>
      <w:r w:rsidRPr="00BC1A94">
        <w:rPr>
          <w:b/>
        </w:rPr>
        <w:t>Thank you</w:t>
      </w:r>
      <w:r w:rsidR="0054241B" w:rsidRPr="00BC1A94">
        <w:rPr>
          <w:b/>
        </w:rPr>
        <w:t xml:space="preserve"> letter from So. Burlington Food Shelf.</w:t>
      </w:r>
      <w:r w:rsidR="0054241B" w:rsidRPr="00BC1A94">
        <w:rPr>
          <w:bCs/>
        </w:rPr>
        <w:t xml:space="preserve"> The council received a thank-you letter from the Food Shelf thanking the council for the $100 donation.</w:t>
      </w:r>
    </w:p>
    <w:p w14:paraId="4D5793F0" w14:textId="77777777" w:rsidR="00B21B9A" w:rsidRPr="00BC1A94" w:rsidRDefault="00B21B9A">
      <w:pPr>
        <w:pStyle w:val="BodyText"/>
        <w:spacing w:before="12"/>
        <w:rPr>
          <w:bCs/>
        </w:rPr>
      </w:pPr>
    </w:p>
    <w:p w14:paraId="4997B086" w14:textId="6D8A3053" w:rsidR="00B21B9A" w:rsidRPr="00BC1A94" w:rsidRDefault="00B21B9A">
      <w:pPr>
        <w:pStyle w:val="BodyText"/>
        <w:spacing w:before="12"/>
        <w:rPr>
          <w:bCs/>
        </w:rPr>
      </w:pPr>
      <w:r w:rsidRPr="00BC1A94">
        <w:rPr>
          <w:b/>
        </w:rPr>
        <w:t>Worthy District Deputy</w:t>
      </w:r>
      <w:r w:rsidRPr="00BC1A94">
        <w:rPr>
          <w:bCs/>
        </w:rPr>
        <w:t xml:space="preserve"> Mike Audette said this was a good year for the </w:t>
      </w:r>
      <w:r w:rsidR="00C945BE" w:rsidRPr="00BC1A94">
        <w:rPr>
          <w:bCs/>
        </w:rPr>
        <w:t>district</w:t>
      </w:r>
      <w:r w:rsidR="00A239F8" w:rsidRPr="00BC1A94">
        <w:rPr>
          <w:bCs/>
        </w:rPr>
        <w:t xml:space="preserve">. Next year </w:t>
      </w:r>
      <w:r w:rsidRPr="00BC1A94">
        <w:rPr>
          <w:bCs/>
        </w:rPr>
        <w:t xml:space="preserve">he encouraged us to keep the fourth-degree focus of Patriotism in mind and reach out to veterans. Often, these veterans are engaged in activities that </w:t>
      </w:r>
      <w:r w:rsidR="0054241B" w:rsidRPr="00BC1A94">
        <w:rPr>
          <w:bCs/>
        </w:rPr>
        <w:t>count towards charity and service, which are compatible with the Knights of Columbus membership</w:t>
      </w:r>
      <w:r w:rsidRPr="00BC1A94">
        <w:rPr>
          <w:bCs/>
        </w:rPr>
        <w:t xml:space="preserve"> and those with very little time to spare. Also, share photos of brother Knights in action with </w:t>
      </w:r>
      <w:r w:rsidR="0054241B" w:rsidRPr="00BC1A94">
        <w:rPr>
          <w:bCs/>
        </w:rPr>
        <w:t xml:space="preserve">the </w:t>
      </w:r>
      <w:r w:rsidRPr="00BC1A94">
        <w:rPr>
          <w:bCs/>
        </w:rPr>
        <w:t>Grand Knight and the Faithful Navigator. If you hear of any K</w:t>
      </w:r>
      <w:r w:rsidR="0054241B" w:rsidRPr="00BC1A94">
        <w:rPr>
          <w:bCs/>
        </w:rPr>
        <w:t xml:space="preserve"> </w:t>
      </w:r>
      <w:r w:rsidRPr="00BC1A94">
        <w:rPr>
          <w:bCs/>
        </w:rPr>
        <w:t>of C event in Winooski and Burlington</w:t>
      </w:r>
      <w:r w:rsidR="0054241B" w:rsidRPr="00BC1A94">
        <w:rPr>
          <w:bCs/>
        </w:rPr>
        <w:t>,</w:t>
      </w:r>
      <w:r w:rsidRPr="00BC1A94">
        <w:rPr>
          <w:bCs/>
        </w:rPr>
        <w:t xml:space="preserve"> be sure to let </w:t>
      </w:r>
      <w:r w:rsidR="00956CAD" w:rsidRPr="00BC1A94">
        <w:rPr>
          <w:bCs/>
        </w:rPr>
        <w:t>the District Deputy</w:t>
      </w:r>
      <w:r w:rsidRPr="00BC1A94">
        <w:rPr>
          <w:bCs/>
        </w:rPr>
        <w:t xml:space="preserve"> know.</w:t>
      </w:r>
    </w:p>
    <w:p w14:paraId="54EB36FC" w14:textId="1ECB42B4" w:rsidR="008431EA" w:rsidRPr="00BC1A94" w:rsidRDefault="0054241B" w:rsidP="007D2FF8">
      <w:pPr>
        <w:shd w:val="clear" w:color="auto" w:fill="FFFFFF"/>
        <w:spacing w:before="100" w:beforeAutospacing="1" w:after="100" w:afterAutospacing="1"/>
        <w:rPr>
          <w:rFonts w:eastAsia="Times New Roman" w:cs="Times New Roman"/>
          <w:color w:val="000000" w:themeColor="text1"/>
          <w:sz w:val="24"/>
          <w:szCs w:val="24"/>
        </w:rPr>
      </w:pPr>
      <w:r w:rsidRPr="00BC1A94">
        <w:rPr>
          <w:rFonts w:eastAsia="Times New Roman" w:cs="Times New Roman"/>
          <w:b/>
          <w:bCs/>
          <w:color w:val="000000" w:themeColor="text1"/>
          <w:sz w:val="24"/>
          <w:szCs w:val="24"/>
        </w:rPr>
        <w:t>C</w:t>
      </w:r>
      <w:r w:rsidR="00956CAD" w:rsidRPr="00BC1A94">
        <w:rPr>
          <w:rFonts w:eastAsia="Times New Roman" w:cs="Times New Roman"/>
          <w:b/>
          <w:bCs/>
          <w:color w:val="000000" w:themeColor="text1"/>
          <w:sz w:val="24"/>
          <w:szCs w:val="24"/>
        </w:rPr>
        <w:t xml:space="preserve">amp </w:t>
      </w:r>
      <w:r w:rsidRPr="00BC1A94">
        <w:rPr>
          <w:rFonts w:eastAsia="Times New Roman" w:cs="Times New Roman"/>
          <w:b/>
          <w:bCs/>
          <w:color w:val="000000" w:themeColor="text1"/>
          <w:sz w:val="24"/>
          <w:szCs w:val="24"/>
        </w:rPr>
        <w:t>T</w:t>
      </w:r>
      <w:r w:rsidR="00956CAD" w:rsidRPr="00BC1A94">
        <w:rPr>
          <w:rFonts w:eastAsia="Times New Roman" w:cs="Times New Roman"/>
          <w:b/>
          <w:bCs/>
          <w:color w:val="000000" w:themeColor="text1"/>
          <w:sz w:val="24"/>
          <w:szCs w:val="24"/>
        </w:rPr>
        <w:t xml:space="preserve">a </w:t>
      </w:r>
      <w:r w:rsidRPr="00BC1A94">
        <w:rPr>
          <w:rFonts w:eastAsia="Times New Roman" w:cs="Times New Roman"/>
          <w:b/>
          <w:bCs/>
          <w:color w:val="000000" w:themeColor="text1"/>
          <w:sz w:val="24"/>
          <w:szCs w:val="24"/>
        </w:rPr>
        <w:t>K</w:t>
      </w:r>
      <w:r w:rsidR="00956CAD" w:rsidRPr="00BC1A94">
        <w:rPr>
          <w:rFonts w:eastAsia="Times New Roman" w:cs="Times New Roman"/>
          <w:b/>
          <w:bCs/>
          <w:color w:val="000000" w:themeColor="text1"/>
          <w:sz w:val="24"/>
          <w:szCs w:val="24"/>
        </w:rPr>
        <w:t xml:space="preserve">um </w:t>
      </w:r>
      <w:r w:rsidRPr="00BC1A94">
        <w:rPr>
          <w:rFonts w:eastAsia="Times New Roman" w:cs="Times New Roman"/>
          <w:b/>
          <w:bCs/>
          <w:color w:val="000000" w:themeColor="text1"/>
          <w:sz w:val="24"/>
          <w:szCs w:val="24"/>
        </w:rPr>
        <w:t>T</w:t>
      </w:r>
      <w:r w:rsidR="00956CAD" w:rsidRPr="00BC1A94">
        <w:rPr>
          <w:rFonts w:eastAsia="Times New Roman" w:cs="Times New Roman"/>
          <w:b/>
          <w:bCs/>
          <w:color w:val="000000" w:themeColor="text1"/>
          <w:sz w:val="24"/>
          <w:szCs w:val="24"/>
        </w:rPr>
        <w:t>a</w:t>
      </w:r>
      <w:r w:rsidRPr="00BC1A94">
        <w:rPr>
          <w:rFonts w:eastAsia="Times New Roman" w:cs="Times New Roman"/>
          <w:b/>
          <w:bCs/>
          <w:color w:val="000000" w:themeColor="text1"/>
          <w:sz w:val="24"/>
          <w:szCs w:val="24"/>
        </w:rPr>
        <w:t xml:space="preserve"> </w:t>
      </w:r>
      <w:r w:rsidR="00956CAD" w:rsidRPr="00BC1A94">
        <w:rPr>
          <w:rFonts w:eastAsia="Times New Roman" w:cs="Times New Roman"/>
          <w:b/>
          <w:bCs/>
          <w:color w:val="000000" w:themeColor="text1"/>
          <w:sz w:val="24"/>
          <w:szCs w:val="24"/>
        </w:rPr>
        <w:t xml:space="preserve">(CTKT) </w:t>
      </w:r>
      <w:r w:rsidRPr="00BC1A94">
        <w:rPr>
          <w:rFonts w:eastAsia="Times New Roman" w:cs="Times New Roman"/>
          <w:b/>
          <w:bCs/>
          <w:color w:val="000000" w:themeColor="text1"/>
          <w:sz w:val="24"/>
          <w:szCs w:val="24"/>
        </w:rPr>
        <w:t>Super Bingo—</w:t>
      </w:r>
      <w:r w:rsidRPr="00BC1A94">
        <w:rPr>
          <w:rFonts w:eastAsia="Times New Roman" w:cs="Times New Roman"/>
          <w:color w:val="000000" w:themeColor="text1"/>
          <w:sz w:val="24"/>
          <w:szCs w:val="24"/>
        </w:rPr>
        <w:t>a $42</w:t>
      </w:r>
      <w:r w:rsidR="00A239F8" w:rsidRPr="00BC1A94">
        <w:rPr>
          <w:rFonts w:eastAsia="Times New Roman" w:cs="Times New Roman"/>
          <w:color w:val="000000" w:themeColor="text1"/>
          <w:sz w:val="24"/>
          <w:szCs w:val="24"/>
        </w:rPr>
        <w:t xml:space="preserve">,589.09 </w:t>
      </w:r>
      <w:r w:rsidRPr="00BC1A94">
        <w:rPr>
          <w:rFonts w:eastAsia="Times New Roman" w:cs="Times New Roman"/>
          <w:color w:val="000000" w:themeColor="text1"/>
          <w:sz w:val="24"/>
          <w:szCs w:val="24"/>
        </w:rPr>
        <w:t xml:space="preserve">big </w:t>
      </w:r>
      <w:r w:rsidR="00956CAD" w:rsidRPr="00BC1A94">
        <w:rPr>
          <w:rFonts w:eastAsia="Times New Roman" w:cs="Times New Roman"/>
          <w:color w:val="000000" w:themeColor="text1"/>
          <w:sz w:val="24"/>
          <w:szCs w:val="24"/>
        </w:rPr>
        <w:t xml:space="preserve">check </w:t>
      </w:r>
      <w:r w:rsidRPr="00BC1A94">
        <w:rPr>
          <w:rFonts w:eastAsia="Times New Roman" w:cs="Times New Roman"/>
          <w:color w:val="000000" w:themeColor="text1"/>
          <w:sz w:val="24"/>
          <w:szCs w:val="24"/>
        </w:rPr>
        <w:t>photo presentation was done last week while at CTKT with volunteer staff and many who helped at the Super Bingo in March. Next year’s Super Bingo will be the 40</w:t>
      </w:r>
      <w:r w:rsidRPr="00BC1A94">
        <w:rPr>
          <w:rFonts w:eastAsia="Times New Roman" w:cs="Times New Roman"/>
          <w:color w:val="000000" w:themeColor="text1"/>
          <w:sz w:val="24"/>
          <w:szCs w:val="24"/>
          <w:vertAlign w:val="superscript"/>
        </w:rPr>
        <w:t>th</w:t>
      </w:r>
      <w:r w:rsidRPr="00BC1A94">
        <w:rPr>
          <w:rFonts w:eastAsia="Times New Roman" w:cs="Times New Roman"/>
          <w:color w:val="000000" w:themeColor="text1"/>
          <w:sz w:val="24"/>
          <w:szCs w:val="24"/>
        </w:rPr>
        <w:t xml:space="preserve"> Anniversary and is scheduled at the Essex Junction Fairgrounds for May 24, 2026.</w:t>
      </w:r>
      <w:r w:rsidRPr="00BC1A94">
        <w:rPr>
          <w:rFonts w:eastAsia="Times New Roman" w:cs="Times New Roman"/>
          <w:b/>
          <w:bCs/>
          <w:color w:val="000000" w:themeColor="text1"/>
          <w:sz w:val="24"/>
          <w:szCs w:val="24"/>
        </w:rPr>
        <w:t xml:space="preserve">  </w:t>
      </w:r>
    </w:p>
    <w:p w14:paraId="5AC20FF3" w14:textId="77777777" w:rsidR="00B87AF3" w:rsidRPr="00BC1A94" w:rsidRDefault="00C63DF5">
      <w:pPr>
        <w:pStyle w:val="ListParagraph"/>
        <w:numPr>
          <w:ilvl w:val="0"/>
          <w:numId w:val="1"/>
        </w:numPr>
        <w:tabs>
          <w:tab w:val="left" w:pos="392"/>
        </w:tabs>
        <w:spacing w:before="1"/>
        <w:ind w:left="392" w:hanging="392"/>
        <w:rPr>
          <w:b/>
          <w:sz w:val="24"/>
          <w:szCs w:val="24"/>
          <w:u w:val="none"/>
        </w:rPr>
      </w:pPr>
      <w:r w:rsidRPr="00BC1A94">
        <w:rPr>
          <w:b/>
          <w:sz w:val="24"/>
          <w:szCs w:val="24"/>
          <w:u w:val="none"/>
        </w:rPr>
        <w:lastRenderedPageBreak/>
        <w:t xml:space="preserve"> </w:t>
      </w:r>
      <w:r w:rsidRPr="00BC1A94">
        <w:rPr>
          <w:rFonts w:ascii="Arial" w:hAnsi="Arial" w:cs="Arial"/>
          <w:b/>
          <w:sz w:val="24"/>
          <w:szCs w:val="24"/>
          <w:u w:val="none"/>
        </w:rPr>
        <w:t>​</w:t>
      </w:r>
      <w:r w:rsidRPr="00BC1A94">
        <w:rPr>
          <w:b/>
          <w:sz w:val="24"/>
          <w:szCs w:val="24"/>
          <w:u w:val="none"/>
        </w:rPr>
        <w:t xml:space="preserve">Unfinished Business (motions carried over from previous </w:t>
      </w:r>
      <w:r w:rsidRPr="00BC1A94">
        <w:rPr>
          <w:b/>
          <w:spacing w:val="-2"/>
          <w:sz w:val="24"/>
          <w:szCs w:val="24"/>
          <w:u w:val="none"/>
        </w:rPr>
        <w:t>meetings)</w:t>
      </w:r>
    </w:p>
    <w:p w14:paraId="7A2E365B" w14:textId="77777777" w:rsidR="00B87AF3" w:rsidRPr="00BC1A94" w:rsidRDefault="00B87AF3">
      <w:pPr>
        <w:pStyle w:val="BodyText"/>
        <w:rPr>
          <w:b/>
        </w:rPr>
      </w:pPr>
    </w:p>
    <w:p w14:paraId="7055BD86" w14:textId="0C7CA40B" w:rsidR="00440D30" w:rsidRPr="00BC1A94" w:rsidRDefault="00440D30">
      <w:pPr>
        <w:pStyle w:val="BodyText"/>
        <w:rPr>
          <w:bCs/>
        </w:rPr>
      </w:pPr>
      <w:r w:rsidRPr="00BC1A94">
        <w:rPr>
          <w:bCs/>
        </w:rPr>
        <w:t xml:space="preserve">None discussed specifically for this section. </w:t>
      </w:r>
    </w:p>
    <w:p w14:paraId="3F484EF5" w14:textId="77777777" w:rsidR="00440D30" w:rsidRPr="00BC1A94" w:rsidRDefault="00440D30">
      <w:pPr>
        <w:pStyle w:val="BodyText"/>
        <w:rPr>
          <w:b/>
        </w:rPr>
      </w:pPr>
    </w:p>
    <w:p w14:paraId="64E31FCE" w14:textId="77777777" w:rsidR="00441724" w:rsidRPr="00BC1A94" w:rsidRDefault="00C63DF5">
      <w:pPr>
        <w:pStyle w:val="ListParagraph"/>
        <w:numPr>
          <w:ilvl w:val="0"/>
          <w:numId w:val="1"/>
        </w:numPr>
        <w:tabs>
          <w:tab w:val="left" w:pos="392"/>
        </w:tabs>
        <w:ind w:left="392" w:hanging="392"/>
        <w:rPr>
          <w:b/>
          <w:sz w:val="24"/>
          <w:szCs w:val="24"/>
          <w:u w:val="none"/>
        </w:rPr>
      </w:pPr>
      <w:r w:rsidRPr="00BC1A94">
        <w:rPr>
          <w:b/>
          <w:sz w:val="24"/>
          <w:szCs w:val="24"/>
          <w:u w:val="none"/>
        </w:rPr>
        <w:t xml:space="preserve"> </w:t>
      </w:r>
      <w:r w:rsidRPr="00BC1A94">
        <w:rPr>
          <w:rFonts w:ascii="Arial" w:hAnsi="Arial" w:cs="Arial"/>
          <w:b/>
          <w:sz w:val="24"/>
          <w:szCs w:val="24"/>
          <w:u w:val="none"/>
        </w:rPr>
        <w:t>​</w:t>
      </w:r>
      <w:r w:rsidRPr="00BC1A94">
        <w:rPr>
          <w:b/>
          <w:sz w:val="24"/>
          <w:szCs w:val="24"/>
          <w:u w:val="none"/>
        </w:rPr>
        <w:t xml:space="preserve">New Business (new motions) </w:t>
      </w:r>
    </w:p>
    <w:p w14:paraId="590C430B" w14:textId="77777777" w:rsidR="00441724" w:rsidRPr="00BC1A94" w:rsidRDefault="00441724" w:rsidP="00441724">
      <w:pPr>
        <w:pStyle w:val="ListParagraph"/>
        <w:tabs>
          <w:tab w:val="left" w:pos="392"/>
        </w:tabs>
        <w:ind w:left="392" w:firstLine="0"/>
        <w:rPr>
          <w:bCs/>
          <w:color w:val="000000" w:themeColor="text1"/>
          <w:sz w:val="24"/>
          <w:szCs w:val="24"/>
        </w:rPr>
      </w:pPr>
    </w:p>
    <w:p w14:paraId="6E18FC9D" w14:textId="39755EA0" w:rsidR="00675226" w:rsidRPr="00BC1A94" w:rsidRDefault="00675226" w:rsidP="00EE5474">
      <w:pPr>
        <w:rPr>
          <w:b/>
          <w:bCs/>
          <w:color w:val="000000" w:themeColor="text1"/>
          <w:sz w:val="24"/>
          <w:szCs w:val="24"/>
        </w:rPr>
      </w:pPr>
      <w:r w:rsidRPr="00BC1A94">
        <w:rPr>
          <w:b/>
          <w:bCs/>
          <w:color w:val="000000" w:themeColor="text1"/>
          <w:sz w:val="24"/>
          <w:szCs w:val="24"/>
        </w:rPr>
        <w:t>St. Catherine’s Church Picnic (July 13)</w:t>
      </w:r>
      <w:r w:rsidRPr="00BC1A94">
        <w:rPr>
          <w:color w:val="000000" w:themeColor="text1"/>
          <w:sz w:val="24"/>
          <w:szCs w:val="24"/>
        </w:rPr>
        <w:t xml:space="preserve">—Knights need to be there at 11:00 AM to help set up. </w:t>
      </w:r>
      <w:r w:rsidR="00954A0A" w:rsidRPr="00BC1A94">
        <w:rPr>
          <w:color w:val="000000" w:themeColor="text1"/>
          <w:sz w:val="24"/>
          <w:szCs w:val="24"/>
        </w:rPr>
        <w:t xml:space="preserve">Knights will also </w:t>
      </w:r>
      <w:r w:rsidR="00627F0F" w:rsidRPr="00BC1A94">
        <w:rPr>
          <w:color w:val="000000" w:themeColor="text1"/>
          <w:sz w:val="24"/>
          <w:szCs w:val="24"/>
        </w:rPr>
        <w:t>assist</w:t>
      </w:r>
      <w:r w:rsidR="00954A0A" w:rsidRPr="00BC1A94">
        <w:rPr>
          <w:color w:val="000000" w:themeColor="text1"/>
          <w:sz w:val="24"/>
          <w:szCs w:val="24"/>
        </w:rPr>
        <w:t xml:space="preserve"> with the </w:t>
      </w:r>
      <w:r w:rsidR="00627F0F" w:rsidRPr="00BC1A94">
        <w:rPr>
          <w:color w:val="000000" w:themeColor="text1"/>
          <w:sz w:val="24"/>
          <w:szCs w:val="24"/>
        </w:rPr>
        <w:t xml:space="preserve">tear down and </w:t>
      </w:r>
      <w:r w:rsidR="00954A0A" w:rsidRPr="00BC1A94">
        <w:rPr>
          <w:color w:val="000000" w:themeColor="text1"/>
          <w:sz w:val="24"/>
          <w:szCs w:val="24"/>
        </w:rPr>
        <w:t xml:space="preserve">clean-up at the end of the picnic. </w:t>
      </w:r>
      <w:r w:rsidRPr="00BC1A94">
        <w:rPr>
          <w:color w:val="000000" w:themeColor="text1"/>
          <w:sz w:val="24"/>
          <w:szCs w:val="24"/>
        </w:rPr>
        <w:t>If you can help</w:t>
      </w:r>
      <w:r w:rsidR="00954A0A" w:rsidRPr="00BC1A94">
        <w:rPr>
          <w:color w:val="000000" w:themeColor="text1"/>
          <w:sz w:val="24"/>
          <w:szCs w:val="24"/>
        </w:rPr>
        <w:t>,</w:t>
      </w:r>
      <w:r w:rsidRPr="00BC1A94">
        <w:rPr>
          <w:color w:val="000000" w:themeColor="text1"/>
          <w:sz w:val="24"/>
          <w:szCs w:val="24"/>
        </w:rPr>
        <w:t xml:space="preserve"> let Worthy Brother Jay Benson know. So, he can track the numbers and arrange for tickets</w:t>
      </w:r>
      <w:r w:rsidR="00954A0A" w:rsidRPr="00BC1A94">
        <w:rPr>
          <w:color w:val="000000" w:themeColor="text1"/>
          <w:sz w:val="24"/>
          <w:szCs w:val="24"/>
        </w:rPr>
        <w:t>/meals</w:t>
      </w:r>
      <w:r w:rsidRPr="00BC1A94">
        <w:rPr>
          <w:color w:val="000000" w:themeColor="text1"/>
          <w:sz w:val="24"/>
          <w:szCs w:val="24"/>
        </w:rPr>
        <w:t xml:space="preserve">.  </w:t>
      </w:r>
    </w:p>
    <w:p w14:paraId="482C1E38" w14:textId="77777777" w:rsidR="00675226" w:rsidRPr="00BC1A94" w:rsidRDefault="00675226" w:rsidP="00EE5474">
      <w:pPr>
        <w:rPr>
          <w:b/>
          <w:bCs/>
          <w:color w:val="000000" w:themeColor="text1"/>
          <w:sz w:val="24"/>
          <w:szCs w:val="24"/>
        </w:rPr>
      </w:pPr>
    </w:p>
    <w:p w14:paraId="0DB91B6B" w14:textId="5863193E" w:rsidR="00675226" w:rsidRPr="00BC1A94" w:rsidRDefault="00675226" w:rsidP="00EE5474">
      <w:pPr>
        <w:rPr>
          <w:color w:val="000000" w:themeColor="text1"/>
          <w:sz w:val="24"/>
          <w:szCs w:val="24"/>
        </w:rPr>
      </w:pPr>
      <w:r w:rsidRPr="00BC1A94">
        <w:rPr>
          <w:b/>
          <w:bCs/>
          <w:color w:val="000000" w:themeColor="text1"/>
          <w:sz w:val="24"/>
          <w:szCs w:val="24"/>
        </w:rPr>
        <w:t xml:space="preserve">Special Peoples’ </w:t>
      </w:r>
      <w:r w:rsidR="00956CAD" w:rsidRPr="00BC1A94">
        <w:rPr>
          <w:b/>
          <w:bCs/>
          <w:color w:val="000000" w:themeColor="text1"/>
          <w:sz w:val="24"/>
          <w:szCs w:val="24"/>
        </w:rPr>
        <w:t xml:space="preserve">Holiday </w:t>
      </w:r>
      <w:r w:rsidRPr="00BC1A94">
        <w:rPr>
          <w:b/>
          <w:bCs/>
          <w:color w:val="000000" w:themeColor="text1"/>
          <w:sz w:val="24"/>
          <w:szCs w:val="24"/>
        </w:rPr>
        <w:t>Party</w:t>
      </w:r>
      <w:r w:rsidRPr="00BC1A94">
        <w:rPr>
          <w:color w:val="000000" w:themeColor="text1"/>
          <w:sz w:val="24"/>
          <w:szCs w:val="24"/>
        </w:rPr>
        <w:t>—date is tentatively set for Dec 13, 2025 (Saturday)</w:t>
      </w:r>
    </w:p>
    <w:p w14:paraId="4E023822" w14:textId="77777777" w:rsidR="00675226" w:rsidRPr="00BC1A94" w:rsidRDefault="00675226" w:rsidP="00EE5474">
      <w:pPr>
        <w:rPr>
          <w:color w:val="000000" w:themeColor="text1"/>
          <w:sz w:val="24"/>
          <w:szCs w:val="24"/>
        </w:rPr>
      </w:pPr>
    </w:p>
    <w:p w14:paraId="5F75AE4C" w14:textId="4309A450" w:rsidR="00EE5474" w:rsidRPr="00BC1A94" w:rsidRDefault="00B064BA" w:rsidP="00EE5474">
      <w:pPr>
        <w:rPr>
          <w:color w:val="000000" w:themeColor="text1"/>
          <w:sz w:val="24"/>
          <w:szCs w:val="24"/>
        </w:rPr>
      </w:pPr>
      <w:r w:rsidRPr="00BC1A94">
        <w:rPr>
          <w:b/>
          <w:bCs/>
          <w:color w:val="000000" w:themeColor="text1"/>
          <w:sz w:val="24"/>
          <w:szCs w:val="24"/>
        </w:rPr>
        <w:t>Knights’ Council Christmas Party</w:t>
      </w:r>
      <w:r w:rsidRPr="00BC1A94">
        <w:rPr>
          <w:color w:val="000000" w:themeColor="text1"/>
          <w:sz w:val="24"/>
          <w:szCs w:val="24"/>
        </w:rPr>
        <w:t>—This year’s party is set for December 14, 2025</w:t>
      </w:r>
      <w:r w:rsidR="00675226" w:rsidRPr="00BC1A94">
        <w:rPr>
          <w:color w:val="000000" w:themeColor="text1"/>
          <w:sz w:val="24"/>
          <w:szCs w:val="24"/>
        </w:rPr>
        <w:t xml:space="preserve"> (Sunday evening</w:t>
      </w:r>
      <w:proofErr w:type="gramStart"/>
      <w:r w:rsidR="00675226" w:rsidRPr="00BC1A94">
        <w:rPr>
          <w:color w:val="000000" w:themeColor="text1"/>
          <w:sz w:val="24"/>
          <w:szCs w:val="24"/>
        </w:rPr>
        <w:t>), and</w:t>
      </w:r>
      <w:proofErr w:type="gramEnd"/>
      <w:r w:rsidR="00675226" w:rsidRPr="00BC1A94">
        <w:rPr>
          <w:color w:val="000000" w:themeColor="text1"/>
          <w:sz w:val="24"/>
          <w:szCs w:val="24"/>
        </w:rPr>
        <w:t xml:space="preserve"> will be </w:t>
      </w:r>
      <w:r w:rsidRPr="00BC1A94">
        <w:rPr>
          <w:color w:val="000000" w:themeColor="text1"/>
          <w:sz w:val="24"/>
          <w:szCs w:val="24"/>
        </w:rPr>
        <w:t xml:space="preserve">in the church basement of St. John Vianney. There is a concerted desire to emphasize </w:t>
      </w:r>
      <w:r w:rsidR="00675226" w:rsidRPr="00BC1A94">
        <w:rPr>
          <w:color w:val="000000" w:themeColor="text1"/>
          <w:sz w:val="24"/>
          <w:szCs w:val="24"/>
        </w:rPr>
        <w:t xml:space="preserve">“Fraternity” and encourage maximum participation. Co-Chairs will be Worthy Brothers Steve Shover and Ray Bouchard. The intention is to send formal invitations </w:t>
      </w:r>
      <w:r w:rsidR="00547F75" w:rsidRPr="00BC1A94">
        <w:rPr>
          <w:color w:val="000000" w:themeColor="text1"/>
          <w:sz w:val="24"/>
          <w:szCs w:val="24"/>
        </w:rPr>
        <w:t>via the postal service and email, with the expectation of</w:t>
      </w:r>
      <w:r w:rsidR="00675226" w:rsidRPr="00BC1A94">
        <w:rPr>
          <w:color w:val="000000" w:themeColor="text1"/>
          <w:sz w:val="24"/>
          <w:szCs w:val="24"/>
        </w:rPr>
        <w:t xml:space="preserve"> an RSVP. The event would be </w:t>
      </w:r>
      <w:proofErr w:type="gramStart"/>
      <w:r w:rsidR="00675226" w:rsidRPr="00BC1A94">
        <w:rPr>
          <w:color w:val="000000" w:themeColor="text1"/>
          <w:sz w:val="24"/>
          <w:szCs w:val="24"/>
        </w:rPr>
        <w:t>catered</w:t>
      </w:r>
      <w:proofErr w:type="gramEnd"/>
      <w:r w:rsidR="00547F75" w:rsidRPr="00BC1A94">
        <w:rPr>
          <w:color w:val="000000" w:themeColor="text1"/>
          <w:sz w:val="24"/>
          <w:szCs w:val="24"/>
        </w:rPr>
        <w:t>.</w:t>
      </w:r>
      <w:r w:rsidR="00675226" w:rsidRPr="00BC1A94">
        <w:rPr>
          <w:color w:val="000000" w:themeColor="text1"/>
          <w:sz w:val="24"/>
          <w:szCs w:val="24"/>
        </w:rPr>
        <w:t xml:space="preserve"> </w:t>
      </w:r>
      <w:r w:rsidR="00547F75" w:rsidRPr="00BC1A94">
        <w:rPr>
          <w:color w:val="000000" w:themeColor="text1"/>
          <w:sz w:val="24"/>
          <w:szCs w:val="24"/>
        </w:rPr>
        <w:t>F</w:t>
      </w:r>
      <w:r w:rsidR="00675226" w:rsidRPr="00BC1A94">
        <w:rPr>
          <w:color w:val="000000" w:themeColor="text1"/>
          <w:sz w:val="24"/>
          <w:szCs w:val="24"/>
        </w:rPr>
        <w:t xml:space="preserve">or those </w:t>
      </w:r>
      <w:r w:rsidR="00547F75" w:rsidRPr="00BC1A94">
        <w:rPr>
          <w:color w:val="000000" w:themeColor="text1"/>
          <w:sz w:val="24"/>
          <w:szCs w:val="24"/>
        </w:rPr>
        <w:t>wishing to participate in the gift exchange, the cost of the gift is limited to</w:t>
      </w:r>
      <w:r w:rsidR="00675226" w:rsidRPr="00BC1A94">
        <w:rPr>
          <w:color w:val="000000" w:themeColor="text1"/>
          <w:sz w:val="24"/>
          <w:szCs w:val="24"/>
        </w:rPr>
        <w:t xml:space="preserve"> a maximum of $20.00. Donations for new decorations are welcome. </w:t>
      </w:r>
    </w:p>
    <w:p w14:paraId="7C864A14" w14:textId="77777777" w:rsidR="00675226" w:rsidRPr="00BC1A94" w:rsidRDefault="00675226" w:rsidP="00EE5474">
      <w:pPr>
        <w:rPr>
          <w:color w:val="000000" w:themeColor="text1"/>
          <w:sz w:val="24"/>
          <w:szCs w:val="24"/>
        </w:rPr>
      </w:pPr>
    </w:p>
    <w:p w14:paraId="76FC6E48" w14:textId="38EAF12C" w:rsidR="00DF5B9F" w:rsidRPr="00BC1A94" w:rsidRDefault="007D2FF8" w:rsidP="00DF5B9F">
      <w:pPr>
        <w:tabs>
          <w:tab w:val="left" w:pos="392"/>
        </w:tabs>
        <w:rPr>
          <w:bCs/>
          <w:color w:val="000000" w:themeColor="text1"/>
          <w:sz w:val="24"/>
          <w:szCs w:val="24"/>
        </w:rPr>
      </w:pPr>
      <w:r w:rsidRPr="00BC1A94">
        <w:rPr>
          <w:b/>
          <w:color w:val="000000" w:themeColor="text1"/>
          <w:sz w:val="24"/>
          <w:szCs w:val="24"/>
        </w:rPr>
        <w:t xml:space="preserve">Election </w:t>
      </w:r>
      <w:proofErr w:type="gramStart"/>
      <w:r w:rsidRPr="00BC1A94">
        <w:rPr>
          <w:b/>
          <w:color w:val="000000" w:themeColor="text1"/>
          <w:sz w:val="24"/>
          <w:szCs w:val="24"/>
        </w:rPr>
        <w:t>of</w:t>
      </w:r>
      <w:proofErr w:type="gramEnd"/>
      <w:r w:rsidRPr="00BC1A94">
        <w:rPr>
          <w:b/>
          <w:color w:val="000000" w:themeColor="text1"/>
          <w:sz w:val="24"/>
          <w:szCs w:val="24"/>
        </w:rPr>
        <w:t xml:space="preserve"> Council Officers.</w:t>
      </w:r>
      <w:r w:rsidRPr="00BC1A94">
        <w:rPr>
          <w:bCs/>
          <w:color w:val="000000" w:themeColor="text1"/>
          <w:sz w:val="24"/>
          <w:szCs w:val="24"/>
        </w:rPr>
        <w:t xml:space="preserve"> </w:t>
      </w:r>
      <w:r w:rsidR="00441724" w:rsidRPr="00BC1A94">
        <w:rPr>
          <w:bCs/>
          <w:color w:val="000000" w:themeColor="text1"/>
          <w:sz w:val="24"/>
          <w:szCs w:val="24"/>
        </w:rPr>
        <w:t xml:space="preserve">Per the Warning issued </w:t>
      </w:r>
      <w:r w:rsidR="00DF5B9F" w:rsidRPr="00BC1A94">
        <w:rPr>
          <w:bCs/>
          <w:color w:val="000000" w:themeColor="text1"/>
          <w:sz w:val="24"/>
          <w:szCs w:val="24"/>
        </w:rPr>
        <w:t>before</w:t>
      </w:r>
      <w:r w:rsidR="00441724" w:rsidRPr="00BC1A94">
        <w:rPr>
          <w:bCs/>
          <w:color w:val="000000" w:themeColor="text1"/>
          <w:sz w:val="24"/>
          <w:szCs w:val="24"/>
        </w:rPr>
        <w:t xml:space="preserve"> the business meeting, </w:t>
      </w:r>
      <w:r w:rsidRPr="00BC1A94">
        <w:rPr>
          <w:bCs/>
          <w:color w:val="000000" w:themeColor="text1"/>
          <w:sz w:val="24"/>
          <w:szCs w:val="24"/>
        </w:rPr>
        <w:t xml:space="preserve">the following </w:t>
      </w:r>
      <w:r w:rsidR="00643454" w:rsidRPr="00BC1A94">
        <w:rPr>
          <w:bCs/>
          <w:color w:val="000000" w:themeColor="text1"/>
          <w:sz w:val="24"/>
          <w:szCs w:val="24"/>
        </w:rPr>
        <w:t xml:space="preserve">Officer </w:t>
      </w:r>
      <w:r w:rsidRPr="00BC1A94">
        <w:rPr>
          <w:bCs/>
          <w:color w:val="000000" w:themeColor="text1"/>
          <w:sz w:val="24"/>
          <w:szCs w:val="24"/>
        </w:rPr>
        <w:t xml:space="preserve">ballot for </w:t>
      </w:r>
      <w:r w:rsidR="00643454" w:rsidRPr="00BC1A94">
        <w:rPr>
          <w:bCs/>
          <w:color w:val="000000" w:themeColor="text1"/>
          <w:sz w:val="24"/>
          <w:szCs w:val="24"/>
        </w:rPr>
        <w:t xml:space="preserve">the </w:t>
      </w:r>
      <w:r w:rsidRPr="00BC1A94">
        <w:rPr>
          <w:bCs/>
          <w:color w:val="000000" w:themeColor="text1"/>
          <w:sz w:val="24"/>
          <w:szCs w:val="24"/>
        </w:rPr>
        <w:t>2025-2026 Fiscal Year</w:t>
      </w:r>
      <w:r w:rsidR="00643454" w:rsidRPr="00BC1A94">
        <w:rPr>
          <w:bCs/>
          <w:color w:val="000000" w:themeColor="text1"/>
          <w:sz w:val="24"/>
          <w:szCs w:val="24"/>
        </w:rPr>
        <w:t xml:space="preserve"> </w:t>
      </w:r>
      <w:r w:rsidRPr="00BC1A94">
        <w:rPr>
          <w:bCs/>
          <w:color w:val="000000" w:themeColor="text1"/>
          <w:sz w:val="24"/>
          <w:szCs w:val="24"/>
        </w:rPr>
        <w:t xml:space="preserve">was presented. No additions or deletions were made from the floor. Worthy Brother Steve Shover made a motion to elect all officers as listed on the ballot. Worthy Brother Dick Stevens seconded the motion. Motion passed. </w:t>
      </w:r>
    </w:p>
    <w:p w14:paraId="64E24BF7" w14:textId="77777777" w:rsidR="007D2FF8" w:rsidRDefault="007D2FF8" w:rsidP="00DF5B9F">
      <w:pPr>
        <w:tabs>
          <w:tab w:val="left" w:pos="392"/>
        </w:tabs>
        <w:rPr>
          <w:bCs/>
          <w:color w:val="000000" w:themeColor="text1"/>
        </w:rPr>
      </w:pPr>
    </w:p>
    <w:p w14:paraId="23D12865" w14:textId="7C1FC89E" w:rsidR="007D2FF8" w:rsidRDefault="007D2FF8" w:rsidP="00DF5B9F">
      <w:pPr>
        <w:tabs>
          <w:tab w:val="left" w:pos="392"/>
        </w:tabs>
        <w:rPr>
          <w:bCs/>
          <w:color w:val="000000" w:themeColor="text1"/>
        </w:rPr>
      </w:pPr>
      <w:r w:rsidRPr="007D2FF8">
        <w:rPr>
          <w:bCs/>
          <w:noProof/>
          <w:color w:val="000000" w:themeColor="text1"/>
        </w:rPr>
        <w:drawing>
          <wp:inline distT="0" distB="0" distL="0" distR="0" wp14:anchorId="6A603F6B" wp14:editId="5928E505">
            <wp:extent cx="2324424" cy="1848108"/>
            <wp:effectExtent l="0" t="0" r="0" b="0"/>
            <wp:docPr id="1227715283" name="Picture 1" descr="A table with a list of names&#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27715283" name="Picture 1" descr="A table with a list of names&#10;&#10;AI-generated content may be incorrect."/>
                    <pic:cNvPicPr/>
                  </pic:nvPicPr>
                  <pic:blipFill>
                    <a:blip r:embed="rId8"/>
                    <a:stretch>
                      <a:fillRect/>
                    </a:stretch>
                  </pic:blipFill>
                  <pic:spPr>
                    <a:xfrm>
                      <a:off x="0" y="0"/>
                      <a:ext cx="2324424" cy="1848108"/>
                    </a:xfrm>
                    <a:prstGeom prst="rect">
                      <a:avLst/>
                    </a:prstGeom>
                  </pic:spPr>
                </pic:pic>
              </a:graphicData>
            </a:graphic>
          </wp:inline>
        </w:drawing>
      </w:r>
    </w:p>
    <w:p w14:paraId="04FE7269" w14:textId="41F81C08" w:rsidR="007D2FF8" w:rsidRDefault="00643454" w:rsidP="00DF5B9F">
      <w:pPr>
        <w:tabs>
          <w:tab w:val="left" w:pos="392"/>
        </w:tabs>
        <w:rPr>
          <w:bCs/>
          <w:color w:val="000000" w:themeColor="text1"/>
        </w:rPr>
      </w:pPr>
      <w:r>
        <w:rPr>
          <w:bCs/>
          <w:color w:val="000000" w:themeColor="text1"/>
        </w:rPr>
        <w:t xml:space="preserve">Note: Chaplain, Financial Secretary, and Lecturer are appointed positions with no changes for the coming year. * </w:t>
      </w:r>
      <w:proofErr w:type="gramStart"/>
      <w:r>
        <w:rPr>
          <w:bCs/>
          <w:color w:val="000000" w:themeColor="text1"/>
        </w:rPr>
        <w:t>denotes</w:t>
      </w:r>
      <w:proofErr w:type="gramEnd"/>
      <w:r>
        <w:rPr>
          <w:bCs/>
          <w:color w:val="000000" w:themeColor="text1"/>
        </w:rPr>
        <w:t xml:space="preserve"> incumbent</w:t>
      </w:r>
    </w:p>
    <w:p w14:paraId="2410AE88" w14:textId="77777777" w:rsidR="00BC1A94" w:rsidRDefault="00BC1A94" w:rsidP="00DF5B9F">
      <w:pPr>
        <w:tabs>
          <w:tab w:val="left" w:pos="392"/>
        </w:tabs>
        <w:rPr>
          <w:bCs/>
          <w:color w:val="000000" w:themeColor="text1"/>
        </w:rPr>
      </w:pPr>
    </w:p>
    <w:p w14:paraId="7E329978" w14:textId="77777777" w:rsidR="007D2FF8" w:rsidRDefault="007D2FF8" w:rsidP="00DF5B9F">
      <w:pPr>
        <w:tabs>
          <w:tab w:val="left" w:pos="392"/>
        </w:tabs>
        <w:rPr>
          <w:bCs/>
          <w:color w:val="000000" w:themeColor="text1"/>
        </w:rPr>
      </w:pPr>
    </w:p>
    <w:p w14:paraId="11B823B2" w14:textId="618533E6" w:rsidR="00643454" w:rsidRDefault="00966F87" w:rsidP="00DF5B9F">
      <w:pPr>
        <w:tabs>
          <w:tab w:val="left" w:pos="392"/>
        </w:tabs>
        <w:rPr>
          <w:bCs/>
          <w:color w:val="000000" w:themeColor="text1"/>
        </w:rPr>
      </w:pPr>
      <w:r w:rsidRPr="00966F87">
        <w:rPr>
          <w:b/>
          <w:color w:val="000000" w:themeColor="text1"/>
        </w:rPr>
        <w:lastRenderedPageBreak/>
        <w:t>Annual Budget.</w:t>
      </w:r>
      <w:r>
        <w:rPr>
          <w:bCs/>
          <w:color w:val="000000" w:themeColor="text1"/>
        </w:rPr>
        <w:t xml:space="preserve"> </w:t>
      </w:r>
      <w:r w:rsidR="00DF5B9F">
        <w:rPr>
          <w:bCs/>
          <w:color w:val="000000" w:themeColor="text1"/>
        </w:rPr>
        <w:t xml:space="preserve">Per the second Warning issued before the business meeting, </w:t>
      </w:r>
      <w:r w:rsidR="00643454">
        <w:rPr>
          <w:bCs/>
          <w:color w:val="000000" w:themeColor="text1"/>
        </w:rPr>
        <w:t xml:space="preserve">the Worthy Council Trustees, in consultation with the Financial Secretary, Treasurer, and Grand Knight, have prepared an Annual Budget proposal. The total budget is estimated at $20,675. Note that the Budget proposal does not reflect the amount to be withdrawn from the Morgan Stanley Investment Fund. Recap of changes to the budget from last year: the increase of $3,575.00 includes monies voted on by the council, </w:t>
      </w:r>
      <w:r w:rsidR="00547F75">
        <w:rPr>
          <w:bCs/>
          <w:color w:val="000000" w:themeColor="text1"/>
        </w:rPr>
        <w:t>e</w:t>
      </w:r>
      <w:r w:rsidR="00643454">
        <w:rPr>
          <w:bCs/>
          <w:color w:val="000000" w:themeColor="text1"/>
        </w:rPr>
        <w:t xml:space="preserve">specially </w:t>
      </w:r>
      <w:r w:rsidR="00547F75">
        <w:rPr>
          <w:bCs/>
          <w:color w:val="000000" w:themeColor="text1"/>
        </w:rPr>
        <w:t xml:space="preserve">the </w:t>
      </w:r>
      <w:r w:rsidR="00643454">
        <w:rPr>
          <w:bCs/>
          <w:color w:val="000000" w:themeColor="text1"/>
        </w:rPr>
        <w:t xml:space="preserve">$2,600.00 for charitable donations of $100.00 each in the name of the monthly </w:t>
      </w:r>
      <w:r w:rsidR="00A85C28">
        <w:rPr>
          <w:bCs/>
          <w:color w:val="000000" w:themeColor="text1"/>
        </w:rPr>
        <w:t xml:space="preserve">Knight </w:t>
      </w:r>
      <w:r w:rsidR="00643454">
        <w:rPr>
          <w:bCs/>
          <w:color w:val="000000" w:themeColor="text1"/>
        </w:rPr>
        <w:t>and Family of the Month</w:t>
      </w:r>
      <w:r w:rsidR="00A85C28">
        <w:rPr>
          <w:bCs/>
          <w:color w:val="000000" w:themeColor="text1"/>
        </w:rPr>
        <w:t>/Year</w:t>
      </w:r>
      <w:r w:rsidR="00643454">
        <w:rPr>
          <w:bCs/>
          <w:color w:val="000000" w:themeColor="text1"/>
        </w:rPr>
        <w:t xml:space="preserve">. </w:t>
      </w:r>
    </w:p>
    <w:p w14:paraId="4946EF09" w14:textId="77777777" w:rsidR="00643454" w:rsidRDefault="00643454" w:rsidP="00DF5B9F">
      <w:pPr>
        <w:tabs>
          <w:tab w:val="left" w:pos="392"/>
        </w:tabs>
        <w:rPr>
          <w:bCs/>
          <w:color w:val="000000" w:themeColor="text1"/>
        </w:rPr>
      </w:pPr>
    </w:p>
    <w:p w14:paraId="41666390" w14:textId="4C1E0B27" w:rsidR="00643454" w:rsidRDefault="00966F87" w:rsidP="00DF5B9F">
      <w:pPr>
        <w:tabs>
          <w:tab w:val="left" w:pos="392"/>
        </w:tabs>
        <w:rPr>
          <w:bCs/>
          <w:color w:val="000000" w:themeColor="text1"/>
        </w:rPr>
      </w:pPr>
      <w:r>
        <w:rPr>
          <w:bCs/>
          <w:color w:val="000000" w:themeColor="text1"/>
        </w:rPr>
        <w:t xml:space="preserve">Worthy Brother Steve Shover made a motion that the budget be accepted as proposed. Worthy Brother Mike Audette seconded the motion. </w:t>
      </w:r>
    </w:p>
    <w:p w14:paraId="5EA303C4" w14:textId="77777777" w:rsidR="00966F87" w:rsidRDefault="00966F87" w:rsidP="00DF5B9F">
      <w:pPr>
        <w:tabs>
          <w:tab w:val="left" w:pos="392"/>
        </w:tabs>
        <w:rPr>
          <w:bCs/>
          <w:color w:val="000000" w:themeColor="text1"/>
        </w:rPr>
      </w:pPr>
    </w:p>
    <w:p w14:paraId="25CCBC9B" w14:textId="52F5EF0F" w:rsidR="00966F87" w:rsidRDefault="00966F87" w:rsidP="00BC1A94">
      <w:pPr>
        <w:tabs>
          <w:tab w:val="left" w:pos="392"/>
        </w:tabs>
        <w:rPr>
          <w:bCs/>
          <w:color w:val="000000" w:themeColor="text1"/>
        </w:rPr>
      </w:pPr>
      <w:r>
        <w:rPr>
          <w:bCs/>
          <w:color w:val="000000" w:themeColor="text1"/>
        </w:rPr>
        <w:t xml:space="preserve">The following discussion ensured: Worthy Brother Brad Chenette must add a line to next year’s budget for the Bev and Ray Newman Scholarship for $1,500. Worthy Brother Jay Benson spoke of concerns regarding the risks associated with the Morgan Stanley Account and the tied dependency that our annual budget has. He proposed that we have someone from Morgan Stanley come speak to the Council soon. </w:t>
      </w:r>
    </w:p>
    <w:p w14:paraId="110ADB8E" w14:textId="2BAC2E47" w:rsidR="00966F87" w:rsidRDefault="00966F87" w:rsidP="00DF5B9F">
      <w:pPr>
        <w:tabs>
          <w:tab w:val="left" w:pos="392"/>
        </w:tabs>
        <w:rPr>
          <w:bCs/>
          <w:color w:val="000000" w:themeColor="text1"/>
        </w:rPr>
      </w:pPr>
    </w:p>
    <w:p w14:paraId="6157186D" w14:textId="77777777" w:rsidR="00966F87" w:rsidRDefault="00966F87" w:rsidP="00966F87">
      <w:pPr>
        <w:tabs>
          <w:tab w:val="left" w:pos="392"/>
        </w:tabs>
        <w:rPr>
          <w:bCs/>
          <w:color w:val="000000" w:themeColor="text1"/>
        </w:rPr>
      </w:pPr>
      <w:r>
        <w:rPr>
          <w:bCs/>
          <w:color w:val="000000" w:themeColor="text1"/>
        </w:rPr>
        <w:t>Motion voted on and passed.</w:t>
      </w:r>
    </w:p>
    <w:p w14:paraId="300C7DB5" w14:textId="0EA815C0" w:rsidR="00966F87" w:rsidRDefault="00966F87" w:rsidP="00966F87">
      <w:pPr>
        <w:tabs>
          <w:tab w:val="left" w:pos="392"/>
        </w:tabs>
        <w:rPr>
          <w:bCs/>
          <w:color w:val="000000" w:themeColor="text1"/>
        </w:rPr>
      </w:pPr>
      <w:r>
        <w:rPr>
          <w:bCs/>
          <w:color w:val="000000" w:themeColor="text1"/>
        </w:rPr>
        <w:t xml:space="preserve"> </w:t>
      </w:r>
    </w:p>
    <w:p w14:paraId="0ADC8C4A" w14:textId="77777777" w:rsidR="00966F87" w:rsidRDefault="00643454" w:rsidP="00966F87">
      <w:pPr>
        <w:tabs>
          <w:tab w:val="left" w:pos="392"/>
        </w:tabs>
        <w:ind w:hanging="810"/>
        <w:rPr>
          <w:bCs/>
          <w:color w:val="000000" w:themeColor="text1"/>
        </w:rPr>
      </w:pPr>
      <w:r w:rsidRPr="00643454">
        <w:rPr>
          <w:bCs/>
          <w:noProof/>
          <w:color w:val="000000" w:themeColor="text1"/>
        </w:rPr>
        <w:drawing>
          <wp:inline distT="0" distB="0" distL="0" distR="0" wp14:anchorId="18A12432" wp14:editId="0B6C0CFA">
            <wp:extent cx="6864729" cy="4425950"/>
            <wp:effectExtent l="0" t="0" r="0" b="0"/>
            <wp:docPr id="1093053198" name="Picture 1" descr="A document with text and numbers&#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93053198" name="Picture 1" descr="A document with text and numbers&#10;&#10;AI-generated content may be incorrect."/>
                    <pic:cNvPicPr/>
                  </pic:nvPicPr>
                  <pic:blipFill rotWithShape="1">
                    <a:blip r:embed="rId9"/>
                    <a:srcRect l="3189" t="3915" b="8069"/>
                    <a:stretch>
                      <a:fillRect/>
                    </a:stretch>
                  </pic:blipFill>
                  <pic:spPr bwMode="auto">
                    <a:xfrm>
                      <a:off x="0" y="0"/>
                      <a:ext cx="6865631" cy="4426532"/>
                    </a:xfrm>
                    <a:prstGeom prst="rect">
                      <a:avLst/>
                    </a:prstGeom>
                    <a:ln>
                      <a:noFill/>
                    </a:ln>
                    <a:extLst>
                      <a:ext uri="{53640926-AAD7-44D8-BBD7-CCE9431645EC}">
                        <a14:shadowObscured xmlns:a14="http://schemas.microsoft.com/office/drawing/2010/main"/>
                      </a:ext>
                    </a:extLst>
                  </pic:spPr>
                </pic:pic>
              </a:graphicData>
            </a:graphic>
          </wp:inline>
        </w:drawing>
      </w:r>
    </w:p>
    <w:p w14:paraId="49802640" w14:textId="77777777" w:rsidR="00966F87" w:rsidRDefault="00966F87" w:rsidP="00966F87">
      <w:pPr>
        <w:tabs>
          <w:tab w:val="left" w:pos="392"/>
        </w:tabs>
        <w:ind w:hanging="810"/>
        <w:rPr>
          <w:bCs/>
          <w:color w:val="000000" w:themeColor="text1"/>
        </w:rPr>
      </w:pPr>
    </w:p>
    <w:p w14:paraId="313FB44F" w14:textId="77777777" w:rsidR="006865C7" w:rsidRPr="004F1CEE" w:rsidRDefault="006865C7" w:rsidP="00966F87">
      <w:pPr>
        <w:tabs>
          <w:tab w:val="left" w:pos="392"/>
        </w:tabs>
        <w:rPr>
          <w:bCs/>
          <w:color w:val="000000" w:themeColor="text1"/>
          <w:sz w:val="24"/>
          <w:szCs w:val="24"/>
        </w:rPr>
      </w:pPr>
      <w:r w:rsidRPr="004F1CEE">
        <w:rPr>
          <w:bCs/>
          <w:color w:val="000000" w:themeColor="text1"/>
          <w:sz w:val="24"/>
          <w:szCs w:val="24"/>
        </w:rPr>
        <w:t xml:space="preserve">Worthy Brother Steve Shover made a motion to move $15,000.00 from the Morgan Stanley Account to fund next year’s budget. Worthy Brother Audette seconded the motion. Motion voted on and passed. </w:t>
      </w:r>
    </w:p>
    <w:p w14:paraId="1C63E0D5" w14:textId="77777777" w:rsidR="006865C7" w:rsidRPr="004F1CEE" w:rsidRDefault="006865C7" w:rsidP="00966F87">
      <w:pPr>
        <w:tabs>
          <w:tab w:val="left" w:pos="392"/>
        </w:tabs>
        <w:rPr>
          <w:bCs/>
          <w:color w:val="000000" w:themeColor="text1"/>
          <w:sz w:val="24"/>
          <w:szCs w:val="24"/>
        </w:rPr>
      </w:pPr>
    </w:p>
    <w:p w14:paraId="0626CD40" w14:textId="782C59BD" w:rsidR="006865C7" w:rsidRPr="004F1CEE" w:rsidRDefault="006865C7" w:rsidP="00966F87">
      <w:pPr>
        <w:tabs>
          <w:tab w:val="left" w:pos="392"/>
        </w:tabs>
        <w:rPr>
          <w:bCs/>
          <w:color w:val="000000" w:themeColor="text1"/>
          <w:sz w:val="24"/>
          <w:szCs w:val="24"/>
        </w:rPr>
      </w:pPr>
      <w:r w:rsidRPr="004F1CEE">
        <w:rPr>
          <w:b/>
          <w:color w:val="000000" w:themeColor="text1"/>
          <w:sz w:val="24"/>
          <w:szCs w:val="24"/>
        </w:rPr>
        <w:t xml:space="preserve">The Council Archie Myers Memorial Scholarship. </w:t>
      </w:r>
      <w:r w:rsidRPr="004F1CEE">
        <w:rPr>
          <w:bCs/>
          <w:color w:val="000000" w:themeColor="text1"/>
          <w:sz w:val="24"/>
          <w:szCs w:val="24"/>
        </w:rPr>
        <w:t>There were no qualified applicants this year. As a result, Worthy Brother Steve Shover made a motion that the $1,500.00 be given to St. Paul’s School in Barton, VT, where Fr. Tim Naples served as a Pastor</w:t>
      </w:r>
      <w:r w:rsidR="00547F75" w:rsidRPr="004F1CEE">
        <w:rPr>
          <w:bCs/>
          <w:color w:val="000000" w:themeColor="text1"/>
          <w:sz w:val="24"/>
          <w:szCs w:val="24"/>
        </w:rPr>
        <w:t>. The motion to donate to St. Paul’s School is</w:t>
      </w:r>
      <w:r w:rsidRPr="004F1CEE">
        <w:rPr>
          <w:bCs/>
          <w:color w:val="000000" w:themeColor="text1"/>
          <w:sz w:val="24"/>
          <w:szCs w:val="24"/>
        </w:rPr>
        <w:t xml:space="preserve"> for this year only. Worthy Brother Jay Benson seconded the motion. The motion was voted on, and it passed. Worthy De</w:t>
      </w:r>
      <w:r w:rsidR="00A85C28" w:rsidRPr="004F1CEE">
        <w:rPr>
          <w:bCs/>
          <w:color w:val="000000" w:themeColor="text1"/>
          <w:sz w:val="24"/>
          <w:szCs w:val="24"/>
        </w:rPr>
        <w:t>a</w:t>
      </w:r>
      <w:r w:rsidRPr="004F1CEE">
        <w:rPr>
          <w:bCs/>
          <w:color w:val="000000" w:themeColor="text1"/>
          <w:sz w:val="24"/>
          <w:szCs w:val="24"/>
        </w:rPr>
        <w:t xml:space="preserve">con Bill G. will hand carry a letter to Archie Myers’ surviving spouse explaining the </w:t>
      </w:r>
      <w:r w:rsidR="00547F75" w:rsidRPr="004F1CEE">
        <w:rPr>
          <w:bCs/>
          <w:color w:val="000000" w:themeColor="text1"/>
          <w:sz w:val="24"/>
          <w:szCs w:val="24"/>
        </w:rPr>
        <w:t xml:space="preserve">turn of </w:t>
      </w:r>
      <w:r w:rsidRPr="004F1CEE">
        <w:rPr>
          <w:bCs/>
          <w:color w:val="000000" w:themeColor="text1"/>
          <w:sz w:val="24"/>
          <w:szCs w:val="24"/>
        </w:rPr>
        <w:t xml:space="preserve">events. </w:t>
      </w:r>
    </w:p>
    <w:p w14:paraId="2FB218AB" w14:textId="77777777" w:rsidR="006865C7" w:rsidRPr="004F1CEE" w:rsidRDefault="006865C7" w:rsidP="00966F87">
      <w:pPr>
        <w:tabs>
          <w:tab w:val="left" w:pos="392"/>
        </w:tabs>
        <w:rPr>
          <w:bCs/>
          <w:color w:val="000000" w:themeColor="text1"/>
          <w:sz w:val="24"/>
          <w:szCs w:val="24"/>
        </w:rPr>
      </w:pPr>
    </w:p>
    <w:p w14:paraId="0321CDE4" w14:textId="4B948E5A" w:rsidR="006865C7" w:rsidRPr="004F1CEE" w:rsidRDefault="006865C7" w:rsidP="00966F87">
      <w:pPr>
        <w:tabs>
          <w:tab w:val="left" w:pos="392"/>
        </w:tabs>
        <w:rPr>
          <w:bCs/>
          <w:color w:val="000000" w:themeColor="text1"/>
          <w:sz w:val="24"/>
          <w:szCs w:val="24"/>
        </w:rPr>
      </w:pPr>
      <w:r w:rsidRPr="004F1CEE">
        <w:rPr>
          <w:bCs/>
          <w:color w:val="000000" w:themeColor="text1"/>
          <w:sz w:val="24"/>
          <w:szCs w:val="24"/>
        </w:rPr>
        <w:t xml:space="preserve">There were no applicants for the Ben and Ray Newman scholarship of $1,500, and it will be reoffered next year. </w:t>
      </w:r>
    </w:p>
    <w:p w14:paraId="7135A733" w14:textId="0DC75260" w:rsidR="004C771B" w:rsidRPr="004F1CEE" w:rsidRDefault="004C771B" w:rsidP="00440D30">
      <w:pPr>
        <w:rPr>
          <w:b/>
          <w:sz w:val="24"/>
          <w:szCs w:val="24"/>
          <w:u w:val="single" w:color="000000"/>
        </w:rPr>
      </w:pPr>
    </w:p>
    <w:p w14:paraId="747285CF" w14:textId="4ACCA176" w:rsidR="004C771B" w:rsidRPr="004F1CEE" w:rsidRDefault="00C63DF5" w:rsidP="004C771B">
      <w:pPr>
        <w:pStyle w:val="ListParagraph"/>
        <w:numPr>
          <w:ilvl w:val="0"/>
          <w:numId w:val="1"/>
        </w:numPr>
        <w:tabs>
          <w:tab w:val="left" w:pos="392"/>
        </w:tabs>
        <w:ind w:left="392" w:hanging="392"/>
        <w:rPr>
          <w:b/>
          <w:sz w:val="24"/>
          <w:szCs w:val="24"/>
          <w:u w:val="none"/>
        </w:rPr>
      </w:pPr>
      <w:r w:rsidRPr="004F1CEE">
        <w:rPr>
          <w:b/>
          <w:sz w:val="24"/>
          <w:szCs w:val="24"/>
          <w:u w:val="none"/>
        </w:rPr>
        <w:t xml:space="preserve"> </w:t>
      </w:r>
      <w:r w:rsidRPr="004F1CEE">
        <w:rPr>
          <w:rFonts w:ascii="Arial" w:hAnsi="Arial" w:cs="Arial"/>
          <w:b/>
          <w:sz w:val="24"/>
          <w:szCs w:val="24"/>
          <w:u w:val="none"/>
        </w:rPr>
        <w:t>​</w:t>
      </w:r>
      <w:r w:rsidRPr="004F1CEE">
        <w:rPr>
          <w:b/>
          <w:sz w:val="24"/>
          <w:szCs w:val="24"/>
          <w:u w:val="none"/>
        </w:rPr>
        <w:t xml:space="preserve">Good of the </w:t>
      </w:r>
      <w:r w:rsidRPr="004F1CEE">
        <w:rPr>
          <w:b/>
          <w:spacing w:val="-2"/>
          <w:sz w:val="24"/>
          <w:szCs w:val="24"/>
          <w:u w:val="none"/>
        </w:rPr>
        <w:t>Order</w:t>
      </w:r>
    </w:p>
    <w:p w14:paraId="68D46F7C" w14:textId="77777777" w:rsidR="004C771B" w:rsidRPr="004F1CEE" w:rsidRDefault="004C771B" w:rsidP="004C771B">
      <w:pPr>
        <w:pStyle w:val="ListParagraph"/>
        <w:tabs>
          <w:tab w:val="left" w:pos="392"/>
        </w:tabs>
        <w:ind w:left="392" w:firstLine="0"/>
        <w:rPr>
          <w:b/>
          <w:sz w:val="24"/>
          <w:szCs w:val="24"/>
          <w:u w:val="none"/>
        </w:rPr>
      </w:pPr>
    </w:p>
    <w:p w14:paraId="4BC8DA0D" w14:textId="6401DB20" w:rsidR="00592C3D" w:rsidRPr="004F1CEE" w:rsidRDefault="00592C3D" w:rsidP="004C771B">
      <w:pPr>
        <w:rPr>
          <w:bCs/>
          <w:color w:val="000000" w:themeColor="text1"/>
          <w:sz w:val="24"/>
          <w:szCs w:val="24"/>
        </w:rPr>
      </w:pPr>
      <w:r w:rsidRPr="004F1CEE">
        <w:rPr>
          <w:bCs/>
          <w:color w:val="000000" w:themeColor="text1"/>
          <w:sz w:val="24"/>
          <w:szCs w:val="24"/>
        </w:rPr>
        <w:t xml:space="preserve">GK M. Bullock presented Worthy Brother Mike </w:t>
      </w:r>
      <w:proofErr w:type="gramStart"/>
      <w:r w:rsidRPr="004F1CEE">
        <w:rPr>
          <w:bCs/>
          <w:color w:val="000000" w:themeColor="text1"/>
          <w:sz w:val="24"/>
          <w:szCs w:val="24"/>
        </w:rPr>
        <w:t>Audette</w:t>
      </w:r>
      <w:proofErr w:type="gramEnd"/>
      <w:r w:rsidRPr="004F1CEE">
        <w:rPr>
          <w:bCs/>
          <w:color w:val="000000" w:themeColor="text1"/>
          <w:sz w:val="24"/>
          <w:szCs w:val="24"/>
        </w:rPr>
        <w:t xml:space="preserve"> a formal certificate of recognition as Council 7525 </w:t>
      </w:r>
      <w:r w:rsidR="003F1957" w:rsidRPr="004F1CEE">
        <w:rPr>
          <w:bCs/>
          <w:color w:val="000000" w:themeColor="text1"/>
          <w:sz w:val="24"/>
          <w:szCs w:val="24"/>
        </w:rPr>
        <w:t>Knight of</w:t>
      </w:r>
      <w:r w:rsidRPr="004F1CEE">
        <w:rPr>
          <w:bCs/>
          <w:color w:val="000000" w:themeColor="text1"/>
          <w:sz w:val="24"/>
          <w:szCs w:val="24"/>
        </w:rPr>
        <w:t xml:space="preserve"> the Year.  </w:t>
      </w:r>
    </w:p>
    <w:p w14:paraId="11DCE713" w14:textId="77777777" w:rsidR="00592C3D" w:rsidRPr="004F1CEE" w:rsidRDefault="00592C3D" w:rsidP="004C771B">
      <w:pPr>
        <w:rPr>
          <w:bCs/>
          <w:color w:val="000000" w:themeColor="text1"/>
          <w:sz w:val="24"/>
          <w:szCs w:val="24"/>
        </w:rPr>
      </w:pPr>
    </w:p>
    <w:p w14:paraId="2720552B" w14:textId="5CC7BD69" w:rsidR="004C771B" w:rsidRPr="004F1CEE" w:rsidRDefault="004C771B" w:rsidP="004C771B">
      <w:pPr>
        <w:rPr>
          <w:bCs/>
          <w:color w:val="000000" w:themeColor="text1"/>
          <w:sz w:val="24"/>
          <w:szCs w:val="24"/>
        </w:rPr>
      </w:pPr>
      <w:r w:rsidRPr="004F1CEE">
        <w:rPr>
          <w:bCs/>
          <w:color w:val="000000" w:themeColor="text1"/>
          <w:sz w:val="24"/>
          <w:szCs w:val="24"/>
        </w:rPr>
        <w:t xml:space="preserve">The following were recognized for their outstanding accomplishments and contributions in </w:t>
      </w:r>
      <w:r w:rsidR="0050054C" w:rsidRPr="004F1CEE">
        <w:rPr>
          <w:bCs/>
          <w:color w:val="000000" w:themeColor="text1"/>
          <w:sz w:val="24"/>
          <w:szCs w:val="24"/>
        </w:rPr>
        <w:t>May</w:t>
      </w:r>
      <w:r w:rsidRPr="004F1CEE">
        <w:rPr>
          <w:bCs/>
          <w:color w:val="000000" w:themeColor="text1"/>
          <w:sz w:val="24"/>
          <w:szCs w:val="24"/>
        </w:rPr>
        <w:t xml:space="preserve"> 2025: </w:t>
      </w:r>
    </w:p>
    <w:p w14:paraId="74BE60A8" w14:textId="77777777" w:rsidR="00B87AF3" w:rsidRPr="004F1CEE" w:rsidRDefault="00B87AF3" w:rsidP="004C771B">
      <w:pPr>
        <w:pStyle w:val="BodyText"/>
        <w:rPr>
          <w:b/>
        </w:rPr>
      </w:pPr>
    </w:p>
    <w:p w14:paraId="468EF1BC" w14:textId="32AFF242" w:rsidR="00B87AF3" w:rsidRPr="004F1CEE" w:rsidRDefault="00C63DF5" w:rsidP="004C771B">
      <w:pPr>
        <w:pStyle w:val="Heading1"/>
      </w:pPr>
      <w:r w:rsidRPr="004F1CEE">
        <w:rPr>
          <w:color w:val="000000" w:themeColor="text1"/>
        </w:rPr>
        <w:t>Knight</w:t>
      </w:r>
      <w:r w:rsidR="0050054C" w:rsidRPr="004F1CEE">
        <w:rPr>
          <w:color w:val="000000" w:themeColor="text1"/>
        </w:rPr>
        <w:t>(s)</w:t>
      </w:r>
      <w:r w:rsidRPr="004F1CEE">
        <w:rPr>
          <w:color w:val="000000" w:themeColor="text1"/>
        </w:rPr>
        <w:t xml:space="preserve"> of the Month:</w:t>
      </w:r>
      <w:r w:rsidR="004C771B" w:rsidRPr="004F1CEE">
        <w:rPr>
          <w:color w:val="000000" w:themeColor="text1"/>
        </w:rPr>
        <w:t xml:space="preserve"> </w:t>
      </w:r>
      <w:r w:rsidR="0050054C" w:rsidRPr="004F1CEE">
        <w:rPr>
          <w:b w:val="0"/>
          <w:bCs w:val="0"/>
          <w:color w:val="000000" w:themeColor="text1"/>
        </w:rPr>
        <w:t>Worthy Brothers</w:t>
      </w:r>
      <w:r w:rsidR="0050054C" w:rsidRPr="004F1CEE">
        <w:rPr>
          <w:color w:val="000000" w:themeColor="text1"/>
        </w:rPr>
        <w:t xml:space="preserve"> </w:t>
      </w:r>
      <w:r w:rsidR="0050054C" w:rsidRPr="004F1CEE">
        <w:rPr>
          <w:b w:val="0"/>
          <w:bCs w:val="0"/>
          <w:color w:val="000000" w:themeColor="text1"/>
        </w:rPr>
        <w:t>Jeff Lindemann and Joe Pranys (Joe will work with Jeff</w:t>
      </w:r>
      <w:r w:rsidR="00547F75" w:rsidRPr="004F1CEE">
        <w:rPr>
          <w:b w:val="0"/>
          <w:bCs w:val="0"/>
          <w:color w:val="000000" w:themeColor="text1"/>
        </w:rPr>
        <w:t>,</w:t>
      </w:r>
      <w:r w:rsidR="0050054C" w:rsidRPr="004F1CEE">
        <w:rPr>
          <w:b w:val="0"/>
          <w:bCs w:val="0"/>
          <w:color w:val="000000" w:themeColor="text1"/>
        </w:rPr>
        <w:t xml:space="preserve"> and together they’ll decide where the $100 donation will go.)</w:t>
      </w:r>
    </w:p>
    <w:p w14:paraId="74DC97EE" w14:textId="77777777" w:rsidR="00B87AF3" w:rsidRPr="004F1CEE" w:rsidRDefault="00B87AF3" w:rsidP="004C771B">
      <w:pPr>
        <w:pStyle w:val="BodyText"/>
        <w:rPr>
          <w:b/>
          <w:color w:val="000000" w:themeColor="text1"/>
        </w:rPr>
      </w:pPr>
    </w:p>
    <w:p w14:paraId="4DBD6F1C" w14:textId="3C78B296" w:rsidR="00B87AF3" w:rsidRPr="004F1CEE" w:rsidRDefault="00C63DF5" w:rsidP="004C771B">
      <w:pPr>
        <w:rPr>
          <w:bCs/>
          <w:sz w:val="24"/>
          <w:szCs w:val="24"/>
        </w:rPr>
      </w:pPr>
      <w:r w:rsidRPr="004F1CEE">
        <w:rPr>
          <w:b/>
          <w:color w:val="000000" w:themeColor="text1"/>
          <w:sz w:val="24"/>
          <w:szCs w:val="24"/>
        </w:rPr>
        <w:t xml:space="preserve">Family of the Month: </w:t>
      </w:r>
      <w:r w:rsidR="0050054C" w:rsidRPr="004F1CEE">
        <w:rPr>
          <w:bCs/>
          <w:color w:val="000000" w:themeColor="text1"/>
          <w:sz w:val="24"/>
          <w:szCs w:val="24"/>
        </w:rPr>
        <w:t>Worthy Brother</w:t>
      </w:r>
      <w:r w:rsidR="0050054C" w:rsidRPr="004F1CEE">
        <w:rPr>
          <w:b/>
          <w:color w:val="000000" w:themeColor="text1"/>
          <w:sz w:val="24"/>
          <w:szCs w:val="24"/>
        </w:rPr>
        <w:t xml:space="preserve"> </w:t>
      </w:r>
      <w:r w:rsidR="0050054C" w:rsidRPr="004F1CEE">
        <w:rPr>
          <w:rFonts w:eastAsia="Times New Roman" w:cs="Times New Roman"/>
          <w:color w:val="000000" w:themeColor="text1"/>
          <w:sz w:val="24"/>
          <w:szCs w:val="24"/>
        </w:rPr>
        <w:t>Brad and Lynda Chenette</w:t>
      </w:r>
      <w:r w:rsidR="00B064BA" w:rsidRPr="004F1CEE">
        <w:rPr>
          <w:rFonts w:eastAsia="Times New Roman" w:cs="Times New Roman"/>
          <w:color w:val="000000" w:themeColor="text1"/>
          <w:sz w:val="24"/>
          <w:szCs w:val="24"/>
        </w:rPr>
        <w:t xml:space="preserve">. Brad was recognized for his extra efforts in developing next year’s budget and the officer ballot. </w:t>
      </w:r>
      <w:r w:rsidR="007D2FF8" w:rsidRPr="004F1CEE">
        <w:rPr>
          <w:rFonts w:eastAsia="Times New Roman" w:cs="Times New Roman"/>
          <w:color w:val="000000" w:themeColor="text1"/>
          <w:sz w:val="24"/>
          <w:szCs w:val="24"/>
        </w:rPr>
        <w:t>Lynda prepared</w:t>
      </w:r>
      <w:r w:rsidR="00B064BA" w:rsidRPr="004F1CEE">
        <w:rPr>
          <w:rFonts w:eastAsia="Times New Roman" w:cs="Times New Roman"/>
          <w:color w:val="000000" w:themeColor="text1"/>
          <w:sz w:val="24"/>
          <w:szCs w:val="24"/>
        </w:rPr>
        <w:t xml:space="preserve"> the scrumptious Chicken Casserole for last month’s meeting.</w:t>
      </w:r>
      <w:r w:rsidR="00B064BA" w:rsidRPr="004F1CEE">
        <w:rPr>
          <w:rFonts w:eastAsia="Times New Roman" w:cs="Times New Roman"/>
          <w:b/>
          <w:bCs/>
          <w:color w:val="000000" w:themeColor="text1"/>
          <w:sz w:val="24"/>
          <w:szCs w:val="24"/>
        </w:rPr>
        <w:t xml:space="preserve"> </w:t>
      </w:r>
      <w:r w:rsidR="00B064BA" w:rsidRPr="004F1CEE">
        <w:rPr>
          <w:bCs/>
          <w:color w:val="000000" w:themeColor="text1"/>
          <w:sz w:val="24"/>
          <w:szCs w:val="24"/>
        </w:rPr>
        <w:t xml:space="preserve">(Brad and Lynda will think about the organization </w:t>
      </w:r>
      <w:r w:rsidR="007D2FF8" w:rsidRPr="004F1CEE">
        <w:rPr>
          <w:bCs/>
          <w:color w:val="000000" w:themeColor="text1"/>
          <w:sz w:val="24"/>
          <w:szCs w:val="24"/>
        </w:rPr>
        <w:t>to which</w:t>
      </w:r>
      <w:r w:rsidR="00B064BA" w:rsidRPr="004F1CEE">
        <w:rPr>
          <w:bCs/>
          <w:color w:val="000000" w:themeColor="text1"/>
          <w:sz w:val="24"/>
          <w:szCs w:val="24"/>
        </w:rPr>
        <w:t xml:space="preserve"> they wish the $100 to be donated.)</w:t>
      </w:r>
    </w:p>
    <w:p w14:paraId="775C6381" w14:textId="77777777" w:rsidR="00B87AF3" w:rsidRPr="004F1CEE" w:rsidRDefault="00B87AF3" w:rsidP="004C771B">
      <w:pPr>
        <w:pStyle w:val="BodyText"/>
        <w:rPr>
          <w:b/>
        </w:rPr>
      </w:pPr>
    </w:p>
    <w:p w14:paraId="2E624001" w14:textId="19F8468C" w:rsidR="00B87AF3" w:rsidRPr="004F1CEE" w:rsidRDefault="00C63DF5">
      <w:pPr>
        <w:pStyle w:val="ListParagraph"/>
        <w:numPr>
          <w:ilvl w:val="0"/>
          <w:numId w:val="1"/>
        </w:numPr>
        <w:tabs>
          <w:tab w:val="left" w:pos="392"/>
        </w:tabs>
        <w:ind w:left="392" w:hanging="392"/>
        <w:rPr>
          <w:b/>
          <w:sz w:val="24"/>
          <w:szCs w:val="24"/>
          <w:u w:val="none"/>
        </w:rPr>
      </w:pPr>
      <w:r w:rsidRPr="004F1CEE">
        <w:rPr>
          <w:b/>
          <w:sz w:val="24"/>
          <w:szCs w:val="24"/>
          <w:u w:val="none"/>
        </w:rPr>
        <w:t xml:space="preserve"> </w:t>
      </w:r>
      <w:r w:rsidRPr="004F1CEE">
        <w:rPr>
          <w:rFonts w:ascii="Arial" w:hAnsi="Arial" w:cs="Arial"/>
          <w:b/>
          <w:sz w:val="24"/>
          <w:szCs w:val="24"/>
          <w:u w:val="none"/>
        </w:rPr>
        <w:t>​</w:t>
      </w:r>
      <w:r w:rsidRPr="004F1CEE">
        <w:rPr>
          <w:b/>
          <w:sz w:val="24"/>
          <w:szCs w:val="24"/>
          <w:u w:val="none"/>
        </w:rPr>
        <w:t>Lecturer’s Reflection</w:t>
      </w:r>
    </w:p>
    <w:p w14:paraId="0A3E2ED3" w14:textId="77777777" w:rsidR="00B87AF3" w:rsidRPr="004F1CEE" w:rsidRDefault="00B87AF3" w:rsidP="00715C27">
      <w:pPr>
        <w:pStyle w:val="BodyText"/>
      </w:pPr>
    </w:p>
    <w:p w14:paraId="7163BF8F" w14:textId="7FD09B98" w:rsidR="00715C27" w:rsidRDefault="00715C27" w:rsidP="00715C27">
      <w:pPr>
        <w:widowControl/>
        <w:autoSpaceDE/>
        <w:autoSpaceDN/>
        <w:rPr>
          <w:rFonts w:eastAsia="Calibri" w:cs="Times New Roman"/>
          <w:i/>
          <w:iCs/>
          <w:color w:val="000000"/>
          <w:sz w:val="24"/>
          <w:szCs w:val="24"/>
        </w:rPr>
      </w:pPr>
      <w:bookmarkStart w:id="0" w:name="_Hlk145486915"/>
      <w:r w:rsidRPr="004F1CEE">
        <w:rPr>
          <w:rFonts w:eastAsia="Calibri" w:cs="Times New Roman"/>
          <w:color w:val="000000"/>
          <w:sz w:val="24"/>
          <w:szCs w:val="24"/>
        </w:rPr>
        <w:t xml:space="preserve">Worthy Lecturer Bernie Prendergast spoke about </w:t>
      </w:r>
      <w:r w:rsidR="0050054C" w:rsidRPr="004F1CEE">
        <w:rPr>
          <w:rFonts w:eastAsia="Calibri" w:cs="Times New Roman"/>
          <w:color w:val="000000"/>
          <w:sz w:val="24"/>
          <w:szCs w:val="24"/>
        </w:rPr>
        <w:t xml:space="preserve">St Thomas More (JUN 22) </w:t>
      </w:r>
      <w:r w:rsidRPr="004F1CEE">
        <w:rPr>
          <w:rFonts w:eastAsia="Calibri" w:cs="Times New Roman"/>
          <w:color w:val="000000"/>
          <w:sz w:val="24"/>
          <w:szCs w:val="24"/>
        </w:rPr>
        <w:t>and sang “</w:t>
      </w:r>
      <w:r w:rsidR="0050054C" w:rsidRPr="004F1CEE">
        <w:rPr>
          <w:rFonts w:eastAsia="Calibri" w:cs="Times New Roman"/>
          <w:i/>
          <w:iCs/>
          <w:color w:val="000000"/>
          <w:sz w:val="24"/>
          <w:szCs w:val="24"/>
        </w:rPr>
        <w:t xml:space="preserve">Let There Be Peace </w:t>
      </w:r>
      <w:proofErr w:type="gramStart"/>
      <w:r w:rsidR="0050054C" w:rsidRPr="004F1CEE">
        <w:rPr>
          <w:rFonts w:eastAsia="Calibri" w:cs="Times New Roman"/>
          <w:i/>
          <w:iCs/>
          <w:color w:val="000000"/>
          <w:sz w:val="24"/>
          <w:szCs w:val="24"/>
        </w:rPr>
        <w:t>On</w:t>
      </w:r>
      <w:proofErr w:type="gramEnd"/>
      <w:r w:rsidR="0050054C" w:rsidRPr="004F1CEE">
        <w:rPr>
          <w:rFonts w:eastAsia="Calibri" w:cs="Times New Roman"/>
          <w:i/>
          <w:iCs/>
          <w:color w:val="000000"/>
          <w:sz w:val="24"/>
          <w:szCs w:val="24"/>
        </w:rPr>
        <w:t xml:space="preserve"> Earth.</w:t>
      </w:r>
      <w:r w:rsidRPr="004F1CEE">
        <w:rPr>
          <w:rFonts w:eastAsia="Calibri" w:cs="Times New Roman"/>
          <w:i/>
          <w:iCs/>
          <w:color w:val="000000"/>
          <w:sz w:val="24"/>
          <w:szCs w:val="24"/>
        </w:rPr>
        <w:t xml:space="preserve">” </w:t>
      </w:r>
    </w:p>
    <w:p w14:paraId="51B6122F" w14:textId="77777777" w:rsidR="00A176C5" w:rsidRDefault="00A176C5" w:rsidP="00715C27">
      <w:pPr>
        <w:widowControl/>
        <w:autoSpaceDE/>
        <w:autoSpaceDN/>
        <w:rPr>
          <w:rFonts w:eastAsia="Calibri" w:cs="Times New Roman"/>
          <w:i/>
          <w:iCs/>
          <w:color w:val="000000"/>
          <w:sz w:val="24"/>
          <w:szCs w:val="24"/>
        </w:rPr>
      </w:pPr>
    </w:p>
    <w:p w14:paraId="7A9BFBFC" w14:textId="77777777" w:rsidR="00A176C5" w:rsidRDefault="00A176C5" w:rsidP="00715C27">
      <w:pPr>
        <w:widowControl/>
        <w:autoSpaceDE/>
        <w:autoSpaceDN/>
        <w:rPr>
          <w:rFonts w:eastAsia="Calibri" w:cs="Times New Roman"/>
          <w:i/>
          <w:iCs/>
          <w:color w:val="000000"/>
          <w:sz w:val="24"/>
          <w:szCs w:val="24"/>
        </w:rPr>
      </w:pPr>
    </w:p>
    <w:p w14:paraId="5CE182A9" w14:textId="77777777" w:rsidR="00A176C5" w:rsidRPr="004F1CEE" w:rsidRDefault="00A176C5" w:rsidP="00715C27">
      <w:pPr>
        <w:widowControl/>
        <w:autoSpaceDE/>
        <w:autoSpaceDN/>
        <w:rPr>
          <w:rFonts w:eastAsia="Calibri" w:cs="Times New Roman"/>
          <w:i/>
          <w:color w:val="000000"/>
          <w:sz w:val="24"/>
          <w:szCs w:val="24"/>
        </w:rPr>
      </w:pPr>
    </w:p>
    <w:bookmarkEnd w:id="0"/>
    <w:p w14:paraId="07B8778C" w14:textId="77777777" w:rsidR="00B87AF3" w:rsidRPr="004F1CEE" w:rsidRDefault="00B87AF3" w:rsidP="00715C27">
      <w:pPr>
        <w:pStyle w:val="BodyText"/>
        <w:rPr>
          <w:i/>
        </w:rPr>
      </w:pPr>
    </w:p>
    <w:p w14:paraId="4ACEF2DA" w14:textId="614E125D" w:rsidR="00B87AF3" w:rsidRPr="004F1CEE" w:rsidRDefault="00C63DF5">
      <w:pPr>
        <w:pStyle w:val="ListParagraph"/>
        <w:numPr>
          <w:ilvl w:val="0"/>
          <w:numId w:val="1"/>
        </w:numPr>
        <w:tabs>
          <w:tab w:val="left" w:pos="392"/>
        </w:tabs>
        <w:spacing w:before="1"/>
        <w:ind w:left="392" w:hanging="392"/>
        <w:rPr>
          <w:b/>
          <w:sz w:val="24"/>
          <w:szCs w:val="24"/>
          <w:u w:val="none"/>
        </w:rPr>
      </w:pPr>
      <w:r w:rsidRPr="004F1CEE">
        <w:rPr>
          <w:b/>
          <w:sz w:val="24"/>
          <w:szCs w:val="24"/>
          <w:u w:val="none"/>
        </w:rPr>
        <w:lastRenderedPageBreak/>
        <w:t xml:space="preserve"> </w:t>
      </w:r>
      <w:r w:rsidRPr="004F1CEE">
        <w:rPr>
          <w:rFonts w:ascii="Arial" w:hAnsi="Arial" w:cs="Arial"/>
          <w:b/>
          <w:sz w:val="24"/>
          <w:szCs w:val="24"/>
          <w:u w:val="none"/>
        </w:rPr>
        <w:t>​</w:t>
      </w:r>
      <w:r w:rsidRPr="004F1CEE">
        <w:rPr>
          <w:b/>
          <w:sz w:val="24"/>
          <w:szCs w:val="24"/>
          <w:u w:val="none"/>
        </w:rPr>
        <w:t xml:space="preserve">Grand Knight's </w:t>
      </w:r>
      <w:r w:rsidRPr="004F1CEE">
        <w:rPr>
          <w:b/>
          <w:spacing w:val="-2"/>
          <w:sz w:val="24"/>
          <w:szCs w:val="24"/>
          <w:u w:val="none"/>
        </w:rPr>
        <w:t>Summary</w:t>
      </w:r>
    </w:p>
    <w:p w14:paraId="345889DB" w14:textId="4D3A8722" w:rsidR="00715C27" w:rsidRPr="004F1CEE" w:rsidRDefault="00715C27" w:rsidP="00715C27">
      <w:pPr>
        <w:widowControl/>
        <w:autoSpaceDE/>
        <w:autoSpaceDN/>
        <w:spacing w:before="100" w:beforeAutospacing="1" w:after="100" w:afterAutospacing="1"/>
        <w:rPr>
          <w:rFonts w:eastAsia="Times New Roman" w:cs="Times New Roman"/>
          <w:color w:val="000000"/>
          <w:sz w:val="24"/>
          <w:szCs w:val="24"/>
        </w:rPr>
      </w:pPr>
      <w:r w:rsidRPr="004F1CEE">
        <w:rPr>
          <w:rFonts w:eastAsia="Times New Roman" w:cs="Times New Roman"/>
          <w:color w:val="000000"/>
          <w:sz w:val="24"/>
          <w:szCs w:val="24"/>
        </w:rPr>
        <w:t xml:space="preserve">Please help make our events in the service of Christ successful. How might you volunteer and assist your fellow council members in carrying out our causes? </w:t>
      </w:r>
    </w:p>
    <w:p w14:paraId="43AD568C" w14:textId="77777777" w:rsidR="00715C27" w:rsidRPr="004F1CEE" w:rsidRDefault="00715C27" w:rsidP="00715C27">
      <w:pPr>
        <w:widowControl/>
        <w:autoSpaceDE/>
        <w:autoSpaceDN/>
        <w:spacing w:before="100" w:beforeAutospacing="1" w:after="100" w:afterAutospacing="1"/>
        <w:rPr>
          <w:rFonts w:eastAsia="Times New Roman" w:cs="Times New Roman"/>
          <w:color w:val="000000"/>
          <w:sz w:val="24"/>
          <w:szCs w:val="24"/>
        </w:rPr>
      </w:pPr>
      <w:r w:rsidRPr="004F1CEE">
        <w:rPr>
          <w:rFonts w:eastAsia="Times New Roman" w:cs="Times New Roman"/>
          <w:color w:val="000000"/>
          <w:sz w:val="24"/>
          <w:szCs w:val="24"/>
        </w:rPr>
        <w:t>If you need something or know of someone who needs a visit, call one of us or the office.</w:t>
      </w:r>
    </w:p>
    <w:p w14:paraId="6BDE1757" w14:textId="72F91979" w:rsidR="00715C27" w:rsidRPr="004F1CEE" w:rsidRDefault="00715C27" w:rsidP="00715C27">
      <w:pPr>
        <w:widowControl/>
        <w:autoSpaceDE/>
        <w:autoSpaceDN/>
        <w:spacing w:before="100" w:beforeAutospacing="1" w:after="100" w:afterAutospacing="1"/>
        <w:rPr>
          <w:rFonts w:eastAsia="Times New Roman" w:cs="Times New Roman"/>
          <w:color w:val="000000"/>
          <w:sz w:val="24"/>
          <w:szCs w:val="24"/>
        </w:rPr>
      </w:pPr>
      <w:r w:rsidRPr="004F1CEE">
        <w:rPr>
          <w:rFonts w:eastAsia="Times New Roman" w:cs="Times New Roman"/>
          <w:color w:val="000000"/>
          <w:sz w:val="24"/>
          <w:szCs w:val="24"/>
        </w:rPr>
        <w:t xml:space="preserve">Please make time to visit our Knights who are ill or confined to their homes. </w:t>
      </w:r>
    </w:p>
    <w:p w14:paraId="423266AE" w14:textId="77777777" w:rsidR="00715C27" w:rsidRPr="004F1CEE" w:rsidRDefault="00715C27" w:rsidP="00715C27">
      <w:pPr>
        <w:widowControl/>
        <w:autoSpaceDE/>
        <w:autoSpaceDN/>
        <w:spacing w:before="100" w:beforeAutospacing="1" w:after="100" w:afterAutospacing="1"/>
        <w:rPr>
          <w:rFonts w:eastAsia="Times New Roman" w:cs="Times New Roman"/>
          <w:color w:val="000000"/>
          <w:sz w:val="24"/>
          <w:szCs w:val="24"/>
        </w:rPr>
      </w:pPr>
      <w:r w:rsidRPr="004F1CEE">
        <w:rPr>
          <w:rFonts w:eastAsia="Times New Roman" w:cs="Times New Roman"/>
          <w:color w:val="000000"/>
          <w:sz w:val="24"/>
          <w:szCs w:val="24"/>
        </w:rPr>
        <w:t>If you are doing good work, let our Program Manager, Ted Barrett, know about it for our Star Council Award. (Take a photo, please.)</w:t>
      </w:r>
    </w:p>
    <w:p w14:paraId="229A07A4" w14:textId="7FEEDB68" w:rsidR="00715C27" w:rsidRPr="004F1CEE" w:rsidRDefault="00715C27" w:rsidP="00715C27">
      <w:pPr>
        <w:widowControl/>
        <w:shd w:val="clear" w:color="auto" w:fill="FFFFFF"/>
        <w:autoSpaceDE/>
        <w:autoSpaceDN/>
        <w:spacing w:before="100" w:beforeAutospacing="1" w:after="100" w:afterAutospacing="1"/>
        <w:rPr>
          <w:rFonts w:eastAsia="Times New Roman" w:cs="Times New Roman"/>
          <w:color w:val="000000"/>
          <w:sz w:val="24"/>
          <w:szCs w:val="24"/>
        </w:rPr>
      </w:pPr>
      <w:r w:rsidRPr="004F1CEE">
        <w:rPr>
          <w:rFonts w:eastAsia="Times New Roman" w:cs="Times New Roman"/>
          <w:color w:val="000000"/>
          <w:sz w:val="24"/>
          <w:szCs w:val="24"/>
        </w:rPr>
        <w:t xml:space="preserve">Use the “CARE” methodology </w:t>
      </w:r>
      <w:r w:rsidR="00F44B15" w:rsidRPr="004F1CEE">
        <w:rPr>
          <w:rFonts w:eastAsia="Times New Roman" w:cs="Times New Roman"/>
          <w:color w:val="000000"/>
          <w:sz w:val="24"/>
          <w:szCs w:val="24"/>
        </w:rPr>
        <w:t xml:space="preserve">(described in the Council Newsletter) </w:t>
      </w:r>
      <w:r w:rsidRPr="004F1CEE">
        <w:rPr>
          <w:rFonts w:eastAsia="Times New Roman" w:cs="Times New Roman"/>
          <w:color w:val="000000"/>
          <w:sz w:val="24"/>
          <w:szCs w:val="24"/>
        </w:rPr>
        <w:t xml:space="preserve">when approaching potential new members.  </w:t>
      </w:r>
    </w:p>
    <w:p w14:paraId="447DCF28" w14:textId="22EDAF76" w:rsidR="004A0C6D" w:rsidRPr="004F1CEE" w:rsidRDefault="00715C27" w:rsidP="00547F75">
      <w:pPr>
        <w:widowControl/>
        <w:autoSpaceDE/>
        <w:autoSpaceDN/>
        <w:spacing w:before="100" w:beforeAutospacing="1" w:after="100" w:afterAutospacing="1"/>
        <w:rPr>
          <w:rFonts w:eastAsia="Times New Roman" w:cs="Times New Roman"/>
          <w:color w:val="000000"/>
          <w:sz w:val="24"/>
          <w:szCs w:val="24"/>
        </w:rPr>
      </w:pPr>
      <w:r w:rsidRPr="004F1CEE">
        <w:rPr>
          <w:rFonts w:eastAsia="Times New Roman" w:cs="Times New Roman"/>
          <w:color w:val="000000"/>
          <w:sz w:val="24"/>
          <w:szCs w:val="24"/>
        </w:rPr>
        <w:t>Please consider saying the Holy Rosary daily.</w:t>
      </w:r>
    </w:p>
    <w:p w14:paraId="3EE93204" w14:textId="736AD5BE" w:rsidR="00B87AF3" w:rsidRPr="004F1CEE" w:rsidRDefault="004A0C6D" w:rsidP="004A0C6D">
      <w:pPr>
        <w:pStyle w:val="BodyText"/>
        <w:ind w:right="406"/>
        <w:rPr>
          <w:b/>
        </w:rPr>
      </w:pPr>
      <w:r w:rsidRPr="004F1CEE">
        <w:rPr>
          <w:b/>
        </w:rPr>
        <w:t>15.</w:t>
      </w:r>
      <w:r w:rsidR="00C63DF5" w:rsidRPr="004F1CEE">
        <w:rPr>
          <w:b/>
        </w:rPr>
        <w:t xml:space="preserve"> Closing </w:t>
      </w:r>
      <w:r w:rsidR="00C63DF5" w:rsidRPr="004F1CEE">
        <w:rPr>
          <w:b/>
          <w:spacing w:val="-2"/>
        </w:rPr>
        <w:t>Prayer</w:t>
      </w:r>
    </w:p>
    <w:p w14:paraId="487873FB" w14:textId="77777777" w:rsidR="009D507A" w:rsidRPr="004F1CEE" w:rsidRDefault="009D507A" w:rsidP="004A0C6D">
      <w:pPr>
        <w:pStyle w:val="ListParagraph"/>
        <w:tabs>
          <w:tab w:val="left" w:pos="392"/>
        </w:tabs>
        <w:ind w:left="392" w:firstLine="0"/>
        <w:rPr>
          <w:b/>
          <w:sz w:val="24"/>
          <w:szCs w:val="24"/>
          <w:u w:val="none"/>
        </w:rPr>
      </w:pPr>
    </w:p>
    <w:p w14:paraId="75DE6141" w14:textId="77777777" w:rsidR="00715C27" w:rsidRPr="004F1CEE" w:rsidRDefault="00715C27" w:rsidP="004A0C6D">
      <w:pPr>
        <w:ind w:right="436"/>
        <w:rPr>
          <w:bCs/>
          <w:color w:val="000000" w:themeColor="text1"/>
          <w:sz w:val="24"/>
          <w:szCs w:val="24"/>
        </w:rPr>
      </w:pPr>
      <w:r w:rsidRPr="004F1CEE">
        <w:rPr>
          <w:bCs/>
          <w:color w:val="000000" w:themeColor="text1"/>
          <w:sz w:val="24"/>
          <w:szCs w:val="24"/>
        </w:rPr>
        <w:t>Council prayer list.</w:t>
      </w:r>
    </w:p>
    <w:p w14:paraId="4B4E5513" w14:textId="77777777" w:rsidR="00B87AF3" w:rsidRPr="004F1CEE" w:rsidRDefault="00B87AF3" w:rsidP="009D507A">
      <w:pPr>
        <w:pStyle w:val="BodyText"/>
        <w:rPr>
          <w:b/>
        </w:rPr>
      </w:pPr>
    </w:p>
    <w:p w14:paraId="70F7558D" w14:textId="34D4B6B8" w:rsidR="00592C3D" w:rsidRPr="004F1CEE" w:rsidRDefault="00592C3D" w:rsidP="00592C3D">
      <w:pPr>
        <w:ind w:right="672"/>
        <w:jc w:val="both"/>
        <w:rPr>
          <w:color w:val="000000" w:themeColor="text1"/>
          <w:sz w:val="24"/>
          <w:szCs w:val="24"/>
        </w:rPr>
      </w:pPr>
      <w:bookmarkStart w:id="1" w:name="_Hlk134549205"/>
      <w:bookmarkStart w:id="2" w:name="_Hlk160962088"/>
      <w:r w:rsidRPr="004F1CEE">
        <w:rPr>
          <w:color w:val="000000" w:themeColor="text1"/>
          <w:sz w:val="24"/>
          <w:szCs w:val="24"/>
          <w:highlight w:val="yellow"/>
        </w:rPr>
        <w:t>Patti Hallam, Rob Morris (GK Nephew in hospital), Gail Ponto (broken ankle), newest Vermont Priest Rev Father Joseph Luan Van Tran, William (Bill) Bessette and Family, Terri Lavalee and Family, Pope Leo XIV, Chris Barrett (Ted’s brother),</w:t>
      </w:r>
      <w:r w:rsidRPr="004F1CEE">
        <w:rPr>
          <w:color w:val="000000" w:themeColor="text1"/>
          <w:sz w:val="24"/>
          <w:szCs w:val="24"/>
        </w:rPr>
        <w:t xml:space="preserve"> Amy</w:t>
      </w:r>
      <w:r w:rsidRPr="004F1CEE">
        <w:rPr>
          <w:color w:val="000000" w:themeColor="text1"/>
          <w:spacing w:val="-4"/>
          <w:sz w:val="24"/>
          <w:szCs w:val="24"/>
        </w:rPr>
        <w:t xml:space="preserve"> </w:t>
      </w:r>
      <w:r w:rsidRPr="004F1CEE">
        <w:rPr>
          <w:color w:val="000000" w:themeColor="text1"/>
          <w:sz w:val="24"/>
          <w:szCs w:val="24"/>
        </w:rPr>
        <w:t>Rushford,</w:t>
      </w:r>
      <w:r w:rsidRPr="004F1CEE">
        <w:rPr>
          <w:color w:val="000000" w:themeColor="text1"/>
          <w:spacing w:val="-4"/>
          <w:sz w:val="24"/>
          <w:szCs w:val="24"/>
        </w:rPr>
        <w:t xml:space="preserve"> </w:t>
      </w:r>
      <w:r w:rsidRPr="004F1CEE">
        <w:rPr>
          <w:color w:val="000000" w:themeColor="text1"/>
          <w:sz w:val="24"/>
          <w:szCs w:val="24"/>
        </w:rPr>
        <w:t>Kay</w:t>
      </w:r>
      <w:r w:rsidRPr="004F1CEE">
        <w:rPr>
          <w:color w:val="000000" w:themeColor="text1"/>
          <w:spacing w:val="-4"/>
          <w:sz w:val="24"/>
          <w:szCs w:val="24"/>
        </w:rPr>
        <w:t xml:space="preserve"> </w:t>
      </w:r>
      <w:r w:rsidRPr="004F1CEE">
        <w:rPr>
          <w:color w:val="000000" w:themeColor="text1"/>
          <w:sz w:val="24"/>
          <w:szCs w:val="24"/>
        </w:rPr>
        <w:t>and</w:t>
      </w:r>
      <w:r w:rsidRPr="004F1CEE">
        <w:rPr>
          <w:color w:val="000000" w:themeColor="text1"/>
          <w:spacing w:val="-4"/>
          <w:sz w:val="24"/>
          <w:szCs w:val="24"/>
        </w:rPr>
        <w:t xml:space="preserve"> </w:t>
      </w:r>
      <w:r w:rsidRPr="004F1CEE">
        <w:rPr>
          <w:color w:val="000000" w:themeColor="text1"/>
          <w:sz w:val="24"/>
          <w:szCs w:val="24"/>
        </w:rPr>
        <w:t>Ken</w:t>
      </w:r>
      <w:r w:rsidRPr="004F1CEE">
        <w:rPr>
          <w:color w:val="000000" w:themeColor="text1"/>
          <w:spacing w:val="-4"/>
          <w:sz w:val="24"/>
          <w:szCs w:val="24"/>
        </w:rPr>
        <w:t xml:space="preserve"> </w:t>
      </w:r>
      <w:r w:rsidRPr="004F1CEE">
        <w:rPr>
          <w:color w:val="000000" w:themeColor="text1"/>
          <w:sz w:val="24"/>
          <w:szCs w:val="24"/>
        </w:rPr>
        <w:t>Jarvis,</w:t>
      </w:r>
      <w:r w:rsidRPr="004F1CEE">
        <w:rPr>
          <w:color w:val="000000" w:themeColor="text1"/>
          <w:spacing w:val="-4"/>
          <w:sz w:val="24"/>
          <w:szCs w:val="24"/>
        </w:rPr>
        <w:t xml:space="preserve"> </w:t>
      </w:r>
      <w:r w:rsidRPr="004F1CEE">
        <w:rPr>
          <w:color w:val="000000" w:themeColor="text1"/>
          <w:sz w:val="24"/>
          <w:szCs w:val="24"/>
        </w:rPr>
        <w:t>David</w:t>
      </w:r>
      <w:r w:rsidRPr="004F1CEE">
        <w:rPr>
          <w:color w:val="000000" w:themeColor="text1"/>
          <w:spacing w:val="-4"/>
          <w:sz w:val="24"/>
          <w:szCs w:val="24"/>
        </w:rPr>
        <w:t xml:space="preserve"> </w:t>
      </w:r>
      <w:r w:rsidRPr="004F1CEE">
        <w:rPr>
          <w:color w:val="000000" w:themeColor="text1"/>
          <w:sz w:val="24"/>
          <w:szCs w:val="24"/>
        </w:rPr>
        <w:t>Bean,</w:t>
      </w:r>
      <w:r w:rsidRPr="004F1CEE">
        <w:rPr>
          <w:color w:val="000000" w:themeColor="text1"/>
          <w:spacing w:val="-4"/>
          <w:sz w:val="24"/>
          <w:szCs w:val="24"/>
        </w:rPr>
        <w:t xml:space="preserve"> </w:t>
      </w:r>
      <w:r w:rsidRPr="004F1CEE">
        <w:rPr>
          <w:color w:val="000000" w:themeColor="text1"/>
          <w:sz w:val="24"/>
          <w:szCs w:val="24"/>
        </w:rPr>
        <w:t xml:space="preserve">Sandy Michaud, Richard Labrecque, </w:t>
      </w:r>
      <w:r w:rsidRPr="004F1CEE">
        <w:rPr>
          <w:i/>
          <w:color w:val="000000" w:themeColor="text1"/>
          <w:sz w:val="24"/>
          <w:szCs w:val="24"/>
        </w:rPr>
        <w:t xml:space="preserve">WSD Chris Poirier, Patrick Anderson, </w:t>
      </w:r>
      <w:r w:rsidRPr="004F1CEE">
        <w:rPr>
          <w:color w:val="000000" w:themeColor="text1"/>
          <w:sz w:val="24"/>
          <w:szCs w:val="24"/>
        </w:rPr>
        <w:t xml:space="preserve">Bruce </w:t>
      </w:r>
      <w:r w:rsidRPr="004F1CEE">
        <w:rPr>
          <w:color w:val="000000" w:themeColor="text1"/>
          <w:spacing w:val="-2"/>
          <w:sz w:val="24"/>
          <w:szCs w:val="24"/>
        </w:rPr>
        <w:t xml:space="preserve">O’Neill, </w:t>
      </w:r>
      <w:r w:rsidRPr="004F1CEE">
        <w:rPr>
          <w:color w:val="000000" w:themeColor="text1"/>
          <w:sz w:val="24"/>
          <w:szCs w:val="24"/>
        </w:rPr>
        <w:t>John</w:t>
      </w:r>
      <w:r w:rsidRPr="004F1CEE">
        <w:rPr>
          <w:color w:val="000000" w:themeColor="text1"/>
          <w:spacing w:val="-5"/>
          <w:sz w:val="24"/>
          <w:szCs w:val="24"/>
        </w:rPr>
        <w:t xml:space="preserve"> </w:t>
      </w:r>
      <w:r w:rsidRPr="004F1CEE">
        <w:rPr>
          <w:color w:val="000000" w:themeColor="text1"/>
          <w:sz w:val="24"/>
          <w:szCs w:val="24"/>
        </w:rPr>
        <w:t>(Jack)</w:t>
      </w:r>
      <w:r w:rsidRPr="004F1CEE">
        <w:rPr>
          <w:color w:val="000000" w:themeColor="text1"/>
          <w:spacing w:val="-5"/>
          <w:sz w:val="24"/>
          <w:szCs w:val="24"/>
        </w:rPr>
        <w:t xml:space="preserve"> </w:t>
      </w:r>
      <w:r w:rsidRPr="004F1CEE">
        <w:rPr>
          <w:color w:val="000000" w:themeColor="text1"/>
          <w:sz w:val="24"/>
          <w:szCs w:val="24"/>
        </w:rPr>
        <w:t>Romanoski,</w:t>
      </w:r>
      <w:r w:rsidRPr="004F1CEE">
        <w:rPr>
          <w:color w:val="000000" w:themeColor="text1"/>
          <w:spacing w:val="-5"/>
          <w:sz w:val="24"/>
          <w:szCs w:val="24"/>
        </w:rPr>
        <w:t xml:space="preserve"> </w:t>
      </w:r>
      <w:r w:rsidRPr="004F1CEE">
        <w:rPr>
          <w:color w:val="000000" w:themeColor="text1"/>
          <w:sz w:val="24"/>
          <w:szCs w:val="24"/>
        </w:rPr>
        <w:t>Lois</w:t>
      </w:r>
      <w:r w:rsidRPr="004F1CEE">
        <w:rPr>
          <w:color w:val="000000" w:themeColor="text1"/>
          <w:spacing w:val="-5"/>
          <w:sz w:val="24"/>
          <w:szCs w:val="24"/>
        </w:rPr>
        <w:t xml:space="preserve"> </w:t>
      </w:r>
      <w:r w:rsidRPr="004F1CEE">
        <w:rPr>
          <w:color w:val="000000" w:themeColor="text1"/>
          <w:sz w:val="24"/>
          <w:szCs w:val="24"/>
        </w:rPr>
        <w:t>Fontaine,</w:t>
      </w:r>
      <w:r w:rsidRPr="004F1CEE">
        <w:rPr>
          <w:color w:val="000000" w:themeColor="text1"/>
          <w:spacing w:val="-5"/>
          <w:sz w:val="24"/>
          <w:szCs w:val="24"/>
        </w:rPr>
        <w:t xml:space="preserve"> </w:t>
      </w:r>
      <w:r w:rsidRPr="004F1CEE">
        <w:rPr>
          <w:color w:val="000000" w:themeColor="text1"/>
          <w:sz w:val="24"/>
          <w:szCs w:val="24"/>
        </w:rPr>
        <w:t>Barbara</w:t>
      </w:r>
      <w:r w:rsidRPr="004F1CEE">
        <w:rPr>
          <w:color w:val="000000" w:themeColor="text1"/>
          <w:spacing w:val="-5"/>
          <w:sz w:val="24"/>
          <w:szCs w:val="24"/>
        </w:rPr>
        <w:t xml:space="preserve"> </w:t>
      </w:r>
      <w:r w:rsidRPr="004F1CEE">
        <w:rPr>
          <w:color w:val="000000" w:themeColor="text1"/>
          <w:sz w:val="24"/>
          <w:szCs w:val="24"/>
        </w:rPr>
        <w:t>Chenette</w:t>
      </w:r>
      <w:r w:rsidRPr="004F1CEE">
        <w:rPr>
          <w:color w:val="000000" w:themeColor="text1"/>
          <w:spacing w:val="-5"/>
          <w:sz w:val="24"/>
          <w:szCs w:val="24"/>
        </w:rPr>
        <w:t xml:space="preserve"> </w:t>
      </w:r>
      <w:r w:rsidRPr="004F1CEE">
        <w:rPr>
          <w:color w:val="000000" w:themeColor="text1"/>
          <w:sz w:val="24"/>
          <w:szCs w:val="24"/>
        </w:rPr>
        <w:t>(mother</w:t>
      </w:r>
      <w:r w:rsidRPr="004F1CEE">
        <w:rPr>
          <w:color w:val="000000" w:themeColor="text1"/>
          <w:spacing w:val="-5"/>
          <w:sz w:val="24"/>
          <w:szCs w:val="24"/>
        </w:rPr>
        <w:t xml:space="preserve"> </w:t>
      </w:r>
      <w:r w:rsidRPr="004F1CEE">
        <w:rPr>
          <w:color w:val="000000" w:themeColor="text1"/>
          <w:sz w:val="24"/>
          <w:szCs w:val="24"/>
        </w:rPr>
        <w:t>of</w:t>
      </w:r>
      <w:r w:rsidRPr="004F1CEE">
        <w:rPr>
          <w:color w:val="000000" w:themeColor="text1"/>
          <w:spacing w:val="-5"/>
          <w:sz w:val="24"/>
          <w:szCs w:val="24"/>
        </w:rPr>
        <w:t xml:space="preserve"> </w:t>
      </w:r>
      <w:r w:rsidRPr="004F1CEE">
        <w:rPr>
          <w:color w:val="000000" w:themeColor="text1"/>
          <w:sz w:val="24"/>
          <w:szCs w:val="24"/>
        </w:rPr>
        <w:t>Brad Chenette)</w:t>
      </w:r>
      <w:r w:rsidRPr="004F1CEE">
        <w:rPr>
          <w:i/>
          <w:color w:val="000000" w:themeColor="text1"/>
          <w:sz w:val="24"/>
          <w:szCs w:val="24"/>
        </w:rPr>
        <w:t xml:space="preserve">, </w:t>
      </w:r>
      <w:r w:rsidRPr="004F1CEE">
        <w:rPr>
          <w:color w:val="000000" w:themeColor="text1"/>
          <w:sz w:val="24"/>
          <w:szCs w:val="24"/>
        </w:rPr>
        <w:t>Fr. Naples, Tom F., Jacobi Roulette, 1 year old Great-Grandson of Mike Audette, PGK Louis Lauzon, of St Marks, Nathan Cookson, Kenneth Limoge, SK Joe Groleau (in hospital), a friend of Fr. Naple's whose daughter was recently diagnosed with leukemia, Mike and Pam Audette, Bishop John McDermott, Timothy O'Neill, Ben Fine (son-in-law of Ray Michaud), PGK Ray Miller,</w:t>
      </w:r>
      <w:r w:rsidRPr="004F1CEE">
        <w:rPr>
          <w:color w:val="000000" w:themeColor="text1"/>
          <w:spacing w:val="40"/>
          <w:sz w:val="24"/>
          <w:szCs w:val="24"/>
        </w:rPr>
        <w:t xml:space="preserve"> </w:t>
      </w:r>
      <w:r w:rsidRPr="004F1CEE">
        <w:rPr>
          <w:color w:val="000000" w:themeColor="text1"/>
          <w:sz w:val="24"/>
          <w:szCs w:val="24"/>
        </w:rPr>
        <w:t>General success of Catholic</w:t>
      </w:r>
      <w:r w:rsidRPr="004F1CEE">
        <w:rPr>
          <w:color w:val="000000" w:themeColor="text1"/>
          <w:spacing w:val="-5"/>
          <w:sz w:val="24"/>
          <w:szCs w:val="24"/>
        </w:rPr>
        <w:t xml:space="preserve"> </w:t>
      </w:r>
      <w:r w:rsidRPr="004F1CEE">
        <w:rPr>
          <w:color w:val="000000" w:themeColor="text1"/>
          <w:sz w:val="24"/>
          <w:szCs w:val="24"/>
        </w:rPr>
        <w:t>Radio,</w:t>
      </w:r>
      <w:r w:rsidRPr="004F1CEE">
        <w:rPr>
          <w:color w:val="000000" w:themeColor="text1"/>
          <w:spacing w:val="-5"/>
          <w:sz w:val="24"/>
          <w:szCs w:val="24"/>
        </w:rPr>
        <w:t xml:space="preserve"> </w:t>
      </w:r>
      <w:r w:rsidRPr="004F1CEE">
        <w:rPr>
          <w:color w:val="000000" w:themeColor="text1"/>
          <w:sz w:val="24"/>
          <w:szCs w:val="24"/>
        </w:rPr>
        <w:t>Mason</w:t>
      </w:r>
      <w:r w:rsidRPr="004F1CEE">
        <w:rPr>
          <w:color w:val="000000" w:themeColor="text1"/>
          <w:spacing w:val="-5"/>
          <w:sz w:val="24"/>
          <w:szCs w:val="24"/>
        </w:rPr>
        <w:t xml:space="preserve"> </w:t>
      </w:r>
      <w:r w:rsidRPr="004F1CEE">
        <w:rPr>
          <w:color w:val="000000" w:themeColor="text1"/>
          <w:sz w:val="24"/>
          <w:szCs w:val="24"/>
        </w:rPr>
        <w:t>and</w:t>
      </w:r>
      <w:r w:rsidRPr="004F1CEE">
        <w:rPr>
          <w:color w:val="000000" w:themeColor="text1"/>
          <w:spacing w:val="-5"/>
          <w:sz w:val="24"/>
          <w:szCs w:val="24"/>
        </w:rPr>
        <w:t xml:space="preserve"> </w:t>
      </w:r>
      <w:r w:rsidRPr="004F1CEE">
        <w:rPr>
          <w:color w:val="000000" w:themeColor="text1"/>
          <w:sz w:val="24"/>
          <w:szCs w:val="24"/>
        </w:rPr>
        <w:t>Elizabeth</w:t>
      </w:r>
      <w:r w:rsidRPr="004F1CEE">
        <w:rPr>
          <w:color w:val="000000" w:themeColor="text1"/>
          <w:spacing w:val="-5"/>
          <w:sz w:val="24"/>
          <w:szCs w:val="24"/>
        </w:rPr>
        <w:t xml:space="preserve"> </w:t>
      </w:r>
      <w:r w:rsidRPr="004F1CEE">
        <w:rPr>
          <w:color w:val="000000" w:themeColor="text1"/>
          <w:sz w:val="24"/>
          <w:szCs w:val="24"/>
        </w:rPr>
        <w:t>Bullock,</w:t>
      </w:r>
      <w:r w:rsidRPr="004F1CEE">
        <w:rPr>
          <w:color w:val="000000" w:themeColor="text1"/>
          <w:spacing w:val="-5"/>
          <w:sz w:val="24"/>
          <w:szCs w:val="24"/>
        </w:rPr>
        <w:t xml:space="preserve"> </w:t>
      </w:r>
      <w:r w:rsidRPr="004F1CEE">
        <w:rPr>
          <w:color w:val="000000" w:themeColor="text1"/>
          <w:sz w:val="24"/>
          <w:szCs w:val="24"/>
        </w:rPr>
        <w:t>Leonard</w:t>
      </w:r>
      <w:r w:rsidRPr="004F1CEE">
        <w:rPr>
          <w:color w:val="000000" w:themeColor="text1"/>
          <w:spacing w:val="-5"/>
          <w:sz w:val="24"/>
          <w:szCs w:val="24"/>
        </w:rPr>
        <w:t xml:space="preserve"> </w:t>
      </w:r>
      <w:r w:rsidRPr="004F1CEE">
        <w:rPr>
          <w:color w:val="000000" w:themeColor="text1"/>
          <w:sz w:val="24"/>
          <w:szCs w:val="24"/>
        </w:rPr>
        <w:t>Robear,</w:t>
      </w:r>
      <w:r w:rsidRPr="004F1CEE">
        <w:rPr>
          <w:color w:val="000000" w:themeColor="text1"/>
          <w:spacing w:val="-5"/>
          <w:sz w:val="24"/>
          <w:szCs w:val="24"/>
        </w:rPr>
        <w:t xml:space="preserve"> </w:t>
      </w:r>
      <w:r w:rsidRPr="004F1CEE">
        <w:rPr>
          <w:color w:val="000000" w:themeColor="text1"/>
          <w:sz w:val="24"/>
          <w:szCs w:val="24"/>
        </w:rPr>
        <w:t>Chris</w:t>
      </w:r>
      <w:r w:rsidRPr="004F1CEE">
        <w:rPr>
          <w:color w:val="000000" w:themeColor="text1"/>
          <w:spacing w:val="-5"/>
          <w:sz w:val="24"/>
          <w:szCs w:val="24"/>
        </w:rPr>
        <w:t xml:space="preserve"> </w:t>
      </w:r>
      <w:r w:rsidRPr="004F1CEE">
        <w:rPr>
          <w:color w:val="000000" w:themeColor="text1"/>
          <w:sz w:val="24"/>
          <w:szCs w:val="24"/>
        </w:rPr>
        <w:t>Johnson, Arlene Michaud (Ray's sister), Gail Couillard, Marilyn LaCount, Friend of David Gravelin, Anthony Naples, Andre Ricard (Assembly 1157 Newport), Zak Bigelow and family, Mrs. Jackie Crosby, An anonymous member in distress, Niko Limnos and Family, Mother-in-law of Ronnie Sweet, William Cannon and Family, Michael Gravelin, Mark and Paulette Noyes and Family (esp.</w:t>
      </w:r>
      <w:r w:rsidRPr="004F1CEE">
        <w:rPr>
          <w:color w:val="000000" w:themeColor="text1"/>
          <w:spacing w:val="-4"/>
          <w:sz w:val="24"/>
          <w:szCs w:val="24"/>
        </w:rPr>
        <w:t xml:space="preserve"> </w:t>
      </w:r>
      <w:r w:rsidRPr="004F1CEE">
        <w:rPr>
          <w:color w:val="000000" w:themeColor="text1"/>
          <w:sz w:val="24"/>
          <w:szCs w:val="24"/>
        </w:rPr>
        <w:t>Levi</w:t>
      </w:r>
      <w:r w:rsidRPr="004F1CEE">
        <w:rPr>
          <w:color w:val="000000" w:themeColor="text1"/>
          <w:spacing w:val="-4"/>
          <w:sz w:val="24"/>
          <w:szCs w:val="24"/>
        </w:rPr>
        <w:t xml:space="preserve"> </w:t>
      </w:r>
      <w:r w:rsidRPr="004F1CEE">
        <w:rPr>
          <w:color w:val="000000" w:themeColor="text1"/>
          <w:sz w:val="24"/>
          <w:szCs w:val="24"/>
        </w:rPr>
        <w:t>age</w:t>
      </w:r>
      <w:r w:rsidRPr="004F1CEE">
        <w:rPr>
          <w:color w:val="000000" w:themeColor="text1"/>
          <w:spacing w:val="-4"/>
          <w:sz w:val="24"/>
          <w:szCs w:val="24"/>
        </w:rPr>
        <w:t xml:space="preserve"> 8</w:t>
      </w:r>
      <w:r w:rsidRPr="004F1CEE">
        <w:rPr>
          <w:color w:val="000000" w:themeColor="text1"/>
          <w:sz w:val="24"/>
          <w:szCs w:val="24"/>
        </w:rPr>
        <w:t>),</w:t>
      </w:r>
      <w:r w:rsidRPr="004F1CEE">
        <w:rPr>
          <w:color w:val="000000" w:themeColor="text1"/>
          <w:spacing w:val="-4"/>
          <w:sz w:val="24"/>
          <w:szCs w:val="24"/>
        </w:rPr>
        <w:t xml:space="preserve"> </w:t>
      </w:r>
      <w:r w:rsidRPr="004F1CEE">
        <w:rPr>
          <w:color w:val="000000" w:themeColor="text1"/>
          <w:sz w:val="24"/>
          <w:szCs w:val="24"/>
        </w:rPr>
        <w:t>John</w:t>
      </w:r>
      <w:r w:rsidRPr="004F1CEE">
        <w:rPr>
          <w:color w:val="000000" w:themeColor="text1"/>
          <w:spacing w:val="-4"/>
          <w:sz w:val="24"/>
          <w:szCs w:val="24"/>
        </w:rPr>
        <w:t xml:space="preserve"> </w:t>
      </w:r>
      <w:r w:rsidRPr="004F1CEE">
        <w:rPr>
          <w:color w:val="000000" w:themeColor="text1"/>
          <w:sz w:val="24"/>
          <w:szCs w:val="24"/>
        </w:rPr>
        <w:t>O'</w:t>
      </w:r>
      <w:r w:rsidRPr="004F1CEE">
        <w:rPr>
          <w:color w:val="000000" w:themeColor="text1"/>
          <w:spacing w:val="-4"/>
          <w:sz w:val="24"/>
          <w:szCs w:val="24"/>
        </w:rPr>
        <w:t xml:space="preserve"> </w:t>
      </w:r>
      <w:r w:rsidRPr="004F1CEE">
        <w:rPr>
          <w:color w:val="000000" w:themeColor="text1"/>
          <w:sz w:val="24"/>
          <w:szCs w:val="24"/>
        </w:rPr>
        <w:t>Brien,</w:t>
      </w:r>
      <w:r w:rsidRPr="004F1CEE">
        <w:rPr>
          <w:color w:val="000000" w:themeColor="text1"/>
          <w:spacing w:val="-4"/>
          <w:sz w:val="24"/>
          <w:szCs w:val="24"/>
        </w:rPr>
        <w:t xml:space="preserve"> </w:t>
      </w:r>
      <w:r w:rsidRPr="004F1CEE">
        <w:rPr>
          <w:color w:val="000000" w:themeColor="text1"/>
          <w:sz w:val="24"/>
          <w:szCs w:val="24"/>
        </w:rPr>
        <w:t>Cheryl</w:t>
      </w:r>
      <w:r w:rsidRPr="004F1CEE">
        <w:rPr>
          <w:color w:val="000000" w:themeColor="text1"/>
          <w:spacing w:val="-4"/>
          <w:sz w:val="24"/>
          <w:szCs w:val="24"/>
        </w:rPr>
        <w:t xml:space="preserve"> </w:t>
      </w:r>
      <w:r w:rsidRPr="004F1CEE">
        <w:rPr>
          <w:color w:val="000000" w:themeColor="text1"/>
          <w:sz w:val="24"/>
          <w:szCs w:val="24"/>
        </w:rPr>
        <w:t>Allain,</w:t>
      </w:r>
      <w:r w:rsidRPr="004F1CEE">
        <w:rPr>
          <w:color w:val="000000" w:themeColor="text1"/>
          <w:spacing w:val="-4"/>
          <w:sz w:val="24"/>
          <w:szCs w:val="24"/>
        </w:rPr>
        <w:t xml:space="preserve"> </w:t>
      </w:r>
      <w:r w:rsidRPr="004F1CEE">
        <w:rPr>
          <w:color w:val="000000" w:themeColor="text1"/>
          <w:sz w:val="24"/>
          <w:szCs w:val="24"/>
        </w:rPr>
        <w:t>Claire</w:t>
      </w:r>
      <w:r w:rsidRPr="004F1CEE">
        <w:rPr>
          <w:color w:val="000000" w:themeColor="text1"/>
          <w:spacing w:val="-4"/>
          <w:sz w:val="24"/>
          <w:szCs w:val="24"/>
        </w:rPr>
        <w:t xml:space="preserve"> </w:t>
      </w:r>
      <w:r w:rsidRPr="004F1CEE">
        <w:rPr>
          <w:color w:val="000000" w:themeColor="text1"/>
          <w:sz w:val="24"/>
          <w:szCs w:val="24"/>
        </w:rPr>
        <w:t>Myers,</w:t>
      </w:r>
      <w:r w:rsidRPr="004F1CEE">
        <w:rPr>
          <w:color w:val="000000" w:themeColor="text1"/>
          <w:spacing w:val="-4"/>
          <w:sz w:val="24"/>
          <w:szCs w:val="24"/>
        </w:rPr>
        <w:t xml:space="preserve"> </w:t>
      </w:r>
      <w:r w:rsidRPr="004F1CEE">
        <w:rPr>
          <w:color w:val="000000" w:themeColor="text1"/>
          <w:sz w:val="24"/>
          <w:szCs w:val="24"/>
        </w:rPr>
        <w:t>Kelly</w:t>
      </w:r>
      <w:r w:rsidRPr="004F1CEE">
        <w:rPr>
          <w:color w:val="000000" w:themeColor="text1"/>
          <w:spacing w:val="-4"/>
          <w:sz w:val="24"/>
          <w:szCs w:val="24"/>
        </w:rPr>
        <w:t xml:space="preserve"> </w:t>
      </w:r>
      <w:r w:rsidRPr="004F1CEE">
        <w:rPr>
          <w:color w:val="000000" w:themeColor="text1"/>
          <w:sz w:val="24"/>
          <w:szCs w:val="24"/>
        </w:rPr>
        <w:t>Jackson (daughter</w:t>
      </w:r>
      <w:r w:rsidRPr="004F1CEE">
        <w:rPr>
          <w:color w:val="000000" w:themeColor="text1"/>
          <w:spacing w:val="-2"/>
          <w:sz w:val="24"/>
          <w:szCs w:val="24"/>
        </w:rPr>
        <w:t xml:space="preserve"> </w:t>
      </w:r>
      <w:r w:rsidRPr="004F1CEE">
        <w:rPr>
          <w:color w:val="000000" w:themeColor="text1"/>
          <w:sz w:val="24"/>
          <w:szCs w:val="24"/>
        </w:rPr>
        <w:t>of</w:t>
      </w:r>
      <w:r w:rsidRPr="004F1CEE">
        <w:rPr>
          <w:color w:val="000000" w:themeColor="text1"/>
          <w:spacing w:val="-2"/>
          <w:sz w:val="24"/>
          <w:szCs w:val="24"/>
        </w:rPr>
        <w:t xml:space="preserve"> </w:t>
      </w:r>
      <w:r w:rsidRPr="004F1CEE">
        <w:rPr>
          <w:color w:val="000000" w:themeColor="text1"/>
          <w:sz w:val="24"/>
          <w:szCs w:val="24"/>
        </w:rPr>
        <w:t>late</w:t>
      </w:r>
      <w:r w:rsidRPr="004F1CEE">
        <w:rPr>
          <w:color w:val="000000" w:themeColor="text1"/>
          <w:spacing w:val="-2"/>
          <w:sz w:val="24"/>
          <w:szCs w:val="24"/>
        </w:rPr>
        <w:t xml:space="preserve"> </w:t>
      </w:r>
      <w:r w:rsidRPr="004F1CEE">
        <w:rPr>
          <w:color w:val="000000" w:themeColor="text1"/>
          <w:sz w:val="24"/>
          <w:szCs w:val="24"/>
        </w:rPr>
        <w:t>PGK</w:t>
      </w:r>
      <w:r w:rsidRPr="004F1CEE">
        <w:rPr>
          <w:color w:val="000000" w:themeColor="text1"/>
          <w:spacing w:val="-2"/>
          <w:sz w:val="24"/>
          <w:szCs w:val="24"/>
        </w:rPr>
        <w:t xml:space="preserve"> </w:t>
      </w:r>
      <w:r w:rsidRPr="004F1CEE">
        <w:rPr>
          <w:color w:val="000000" w:themeColor="text1"/>
          <w:sz w:val="24"/>
          <w:szCs w:val="24"/>
        </w:rPr>
        <w:t>Jeff</w:t>
      </w:r>
      <w:r w:rsidRPr="004F1CEE">
        <w:rPr>
          <w:color w:val="000000" w:themeColor="text1"/>
          <w:spacing w:val="-2"/>
          <w:sz w:val="24"/>
          <w:szCs w:val="24"/>
        </w:rPr>
        <w:t xml:space="preserve"> </w:t>
      </w:r>
      <w:r w:rsidRPr="004F1CEE">
        <w:rPr>
          <w:color w:val="000000" w:themeColor="text1"/>
          <w:sz w:val="24"/>
          <w:szCs w:val="24"/>
        </w:rPr>
        <w:t>Jackson),</w:t>
      </w:r>
      <w:r w:rsidRPr="004F1CEE">
        <w:rPr>
          <w:color w:val="000000" w:themeColor="text1"/>
          <w:spacing w:val="-2"/>
          <w:sz w:val="24"/>
          <w:szCs w:val="24"/>
        </w:rPr>
        <w:t xml:space="preserve"> </w:t>
      </w:r>
      <w:r w:rsidRPr="004F1CEE">
        <w:rPr>
          <w:color w:val="000000" w:themeColor="text1"/>
          <w:sz w:val="24"/>
          <w:szCs w:val="24"/>
        </w:rPr>
        <w:t>Dick</w:t>
      </w:r>
      <w:r w:rsidRPr="004F1CEE">
        <w:rPr>
          <w:color w:val="000000" w:themeColor="text1"/>
          <w:spacing w:val="-2"/>
          <w:sz w:val="24"/>
          <w:szCs w:val="24"/>
        </w:rPr>
        <w:t xml:space="preserve"> </w:t>
      </w:r>
      <w:r w:rsidRPr="004F1CEE">
        <w:rPr>
          <w:color w:val="000000" w:themeColor="text1"/>
          <w:sz w:val="24"/>
          <w:szCs w:val="24"/>
        </w:rPr>
        <w:t>and</w:t>
      </w:r>
      <w:r w:rsidRPr="004F1CEE">
        <w:rPr>
          <w:color w:val="000000" w:themeColor="text1"/>
          <w:spacing w:val="-2"/>
          <w:sz w:val="24"/>
          <w:szCs w:val="24"/>
        </w:rPr>
        <w:t xml:space="preserve"> </w:t>
      </w:r>
      <w:r w:rsidRPr="004F1CEE">
        <w:rPr>
          <w:color w:val="000000" w:themeColor="text1"/>
          <w:sz w:val="24"/>
          <w:szCs w:val="24"/>
        </w:rPr>
        <w:t xml:space="preserve">Sandy Stevens, Beth-Ann </w:t>
      </w:r>
      <w:r w:rsidRPr="004F1CEE">
        <w:rPr>
          <w:color w:val="000000" w:themeColor="text1"/>
          <w:sz w:val="24"/>
          <w:szCs w:val="24"/>
        </w:rPr>
        <w:lastRenderedPageBreak/>
        <w:t>Prendergast, Mariette Nadeau, Chuck Schifilliti, Gerry Seney, Robert Gravelin, Keith Marston, Sue Cottrell, (23 year old woman fighting cancer), Chad Limoge, Vickie Linton, James Read, Gene Tofferi,</w:t>
      </w:r>
      <w:r w:rsidRPr="004F1CEE">
        <w:rPr>
          <w:color w:val="000000" w:themeColor="text1"/>
          <w:spacing w:val="40"/>
          <w:sz w:val="24"/>
          <w:szCs w:val="24"/>
        </w:rPr>
        <w:t xml:space="preserve"> </w:t>
      </w:r>
      <w:r w:rsidRPr="004F1CEE">
        <w:rPr>
          <w:color w:val="000000" w:themeColor="text1"/>
          <w:sz w:val="24"/>
          <w:szCs w:val="24"/>
        </w:rPr>
        <w:t>Jeffrey</w:t>
      </w:r>
      <w:r w:rsidRPr="004F1CEE">
        <w:rPr>
          <w:color w:val="000000" w:themeColor="text1"/>
          <w:spacing w:val="-4"/>
          <w:sz w:val="24"/>
          <w:szCs w:val="24"/>
        </w:rPr>
        <w:t xml:space="preserve"> </w:t>
      </w:r>
      <w:r w:rsidRPr="004F1CEE">
        <w:rPr>
          <w:color w:val="000000" w:themeColor="text1"/>
          <w:sz w:val="24"/>
          <w:szCs w:val="24"/>
        </w:rPr>
        <w:t>Claude</w:t>
      </w:r>
      <w:r w:rsidRPr="004F1CEE">
        <w:rPr>
          <w:color w:val="000000" w:themeColor="text1"/>
          <w:spacing w:val="-4"/>
          <w:sz w:val="24"/>
          <w:szCs w:val="24"/>
        </w:rPr>
        <w:t xml:space="preserve"> </w:t>
      </w:r>
      <w:r w:rsidRPr="004F1CEE">
        <w:rPr>
          <w:color w:val="000000" w:themeColor="text1"/>
          <w:sz w:val="24"/>
          <w:szCs w:val="24"/>
        </w:rPr>
        <w:t>Danis</w:t>
      </w:r>
      <w:r w:rsidRPr="004F1CEE">
        <w:rPr>
          <w:color w:val="000000" w:themeColor="text1"/>
          <w:spacing w:val="-4"/>
          <w:sz w:val="24"/>
          <w:szCs w:val="24"/>
        </w:rPr>
        <w:t xml:space="preserve"> </w:t>
      </w:r>
      <w:r w:rsidRPr="004F1CEE">
        <w:rPr>
          <w:color w:val="000000" w:themeColor="text1"/>
          <w:sz w:val="24"/>
          <w:szCs w:val="24"/>
        </w:rPr>
        <w:t>and</w:t>
      </w:r>
      <w:r w:rsidRPr="004F1CEE">
        <w:rPr>
          <w:color w:val="000000" w:themeColor="text1"/>
          <w:spacing w:val="-4"/>
          <w:sz w:val="24"/>
          <w:szCs w:val="24"/>
        </w:rPr>
        <w:t xml:space="preserve"> </w:t>
      </w:r>
      <w:r w:rsidRPr="004F1CEE">
        <w:rPr>
          <w:color w:val="000000" w:themeColor="text1"/>
          <w:sz w:val="24"/>
          <w:szCs w:val="24"/>
        </w:rPr>
        <w:t>family,</w:t>
      </w:r>
      <w:r w:rsidRPr="004F1CEE">
        <w:rPr>
          <w:color w:val="000000" w:themeColor="text1"/>
          <w:spacing w:val="-4"/>
          <w:sz w:val="24"/>
          <w:szCs w:val="24"/>
        </w:rPr>
        <w:t xml:space="preserve"> </w:t>
      </w:r>
      <w:r w:rsidRPr="004F1CEE">
        <w:rPr>
          <w:color w:val="000000" w:themeColor="text1"/>
          <w:sz w:val="24"/>
          <w:szCs w:val="24"/>
        </w:rPr>
        <w:t>Stuart</w:t>
      </w:r>
      <w:r w:rsidRPr="004F1CEE">
        <w:rPr>
          <w:color w:val="000000" w:themeColor="text1"/>
          <w:spacing w:val="-4"/>
          <w:sz w:val="24"/>
          <w:szCs w:val="24"/>
        </w:rPr>
        <w:t xml:space="preserve"> </w:t>
      </w:r>
      <w:r w:rsidRPr="004F1CEE">
        <w:rPr>
          <w:color w:val="000000" w:themeColor="text1"/>
          <w:sz w:val="24"/>
          <w:szCs w:val="24"/>
        </w:rPr>
        <w:t>Fath,</w:t>
      </w:r>
      <w:r w:rsidRPr="004F1CEE">
        <w:rPr>
          <w:color w:val="000000" w:themeColor="text1"/>
          <w:spacing w:val="-4"/>
          <w:sz w:val="24"/>
          <w:szCs w:val="24"/>
        </w:rPr>
        <w:t xml:space="preserve"> </w:t>
      </w:r>
      <w:r w:rsidRPr="004F1CEE">
        <w:rPr>
          <w:color w:val="000000" w:themeColor="text1"/>
          <w:sz w:val="24"/>
          <w:szCs w:val="24"/>
        </w:rPr>
        <w:t>Wally</w:t>
      </w:r>
      <w:r w:rsidRPr="004F1CEE">
        <w:rPr>
          <w:color w:val="000000" w:themeColor="text1"/>
          <w:spacing w:val="-4"/>
          <w:sz w:val="24"/>
          <w:szCs w:val="24"/>
        </w:rPr>
        <w:t xml:space="preserve"> </w:t>
      </w:r>
      <w:r w:rsidRPr="004F1CEE">
        <w:rPr>
          <w:color w:val="000000" w:themeColor="text1"/>
          <w:sz w:val="24"/>
          <w:szCs w:val="24"/>
        </w:rPr>
        <w:t>Rooney,</w:t>
      </w:r>
      <w:r w:rsidRPr="004F1CEE">
        <w:rPr>
          <w:color w:val="000000" w:themeColor="text1"/>
          <w:spacing w:val="-4"/>
          <w:sz w:val="24"/>
          <w:szCs w:val="24"/>
        </w:rPr>
        <w:t xml:space="preserve"> </w:t>
      </w:r>
      <w:r w:rsidRPr="004F1CEE">
        <w:rPr>
          <w:color w:val="000000" w:themeColor="text1"/>
          <w:sz w:val="24"/>
          <w:szCs w:val="24"/>
        </w:rPr>
        <w:t>Ed</w:t>
      </w:r>
      <w:r w:rsidRPr="004F1CEE">
        <w:rPr>
          <w:color w:val="000000" w:themeColor="text1"/>
          <w:spacing w:val="-4"/>
          <w:sz w:val="24"/>
          <w:szCs w:val="24"/>
        </w:rPr>
        <w:t xml:space="preserve"> </w:t>
      </w:r>
      <w:r w:rsidRPr="004F1CEE">
        <w:rPr>
          <w:color w:val="000000" w:themeColor="text1"/>
          <w:sz w:val="24"/>
          <w:szCs w:val="24"/>
        </w:rPr>
        <w:t>and Theresa Curtiss, one anonymous brother knight, the people of Ukraine, Israel,</w:t>
      </w:r>
      <w:r w:rsidRPr="004F1CEE">
        <w:rPr>
          <w:color w:val="000000" w:themeColor="text1"/>
          <w:spacing w:val="-3"/>
          <w:sz w:val="24"/>
          <w:szCs w:val="24"/>
        </w:rPr>
        <w:t xml:space="preserve"> </w:t>
      </w:r>
      <w:r w:rsidRPr="004F1CEE">
        <w:rPr>
          <w:color w:val="000000" w:themeColor="text1"/>
          <w:sz w:val="24"/>
          <w:szCs w:val="24"/>
        </w:rPr>
        <w:t>Gaza,</w:t>
      </w:r>
      <w:r w:rsidRPr="004F1CEE">
        <w:rPr>
          <w:color w:val="000000" w:themeColor="text1"/>
          <w:spacing w:val="-3"/>
          <w:sz w:val="24"/>
          <w:szCs w:val="24"/>
        </w:rPr>
        <w:t xml:space="preserve"> </w:t>
      </w:r>
      <w:r w:rsidRPr="004F1CEE">
        <w:rPr>
          <w:color w:val="000000" w:themeColor="text1"/>
          <w:sz w:val="24"/>
          <w:szCs w:val="24"/>
        </w:rPr>
        <w:t>and</w:t>
      </w:r>
      <w:r w:rsidRPr="004F1CEE">
        <w:rPr>
          <w:color w:val="000000" w:themeColor="text1"/>
          <w:spacing w:val="-3"/>
          <w:sz w:val="24"/>
          <w:szCs w:val="24"/>
        </w:rPr>
        <w:t xml:space="preserve"> </w:t>
      </w:r>
      <w:r w:rsidRPr="004F1CEE">
        <w:rPr>
          <w:color w:val="000000" w:themeColor="text1"/>
          <w:sz w:val="24"/>
          <w:szCs w:val="24"/>
        </w:rPr>
        <w:t>an</w:t>
      </w:r>
      <w:r w:rsidRPr="004F1CEE">
        <w:rPr>
          <w:color w:val="000000" w:themeColor="text1"/>
          <w:spacing w:val="-3"/>
          <w:sz w:val="24"/>
          <w:szCs w:val="24"/>
        </w:rPr>
        <w:t xml:space="preserve"> </w:t>
      </w:r>
      <w:r w:rsidRPr="004F1CEE">
        <w:rPr>
          <w:color w:val="000000" w:themeColor="text1"/>
          <w:sz w:val="24"/>
          <w:szCs w:val="24"/>
        </w:rPr>
        <w:t>end</w:t>
      </w:r>
      <w:r w:rsidRPr="004F1CEE">
        <w:rPr>
          <w:color w:val="000000" w:themeColor="text1"/>
          <w:spacing w:val="-3"/>
          <w:sz w:val="24"/>
          <w:szCs w:val="24"/>
        </w:rPr>
        <w:t xml:space="preserve"> </w:t>
      </w:r>
      <w:r w:rsidRPr="004F1CEE">
        <w:rPr>
          <w:color w:val="000000" w:themeColor="text1"/>
          <w:sz w:val="24"/>
          <w:szCs w:val="24"/>
        </w:rPr>
        <w:t>to</w:t>
      </w:r>
      <w:r w:rsidRPr="004F1CEE">
        <w:rPr>
          <w:color w:val="000000" w:themeColor="text1"/>
          <w:spacing w:val="-3"/>
          <w:sz w:val="24"/>
          <w:szCs w:val="24"/>
        </w:rPr>
        <w:t xml:space="preserve"> </w:t>
      </w:r>
      <w:r w:rsidRPr="004F1CEE">
        <w:rPr>
          <w:color w:val="000000" w:themeColor="text1"/>
          <w:sz w:val="24"/>
          <w:szCs w:val="24"/>
        </w:rPr>
        <w:t>the</w:t>
      </w:r>
      <w:r w:rsidRPr="004F1CEE">
        <w:rPr>
          <w:color w:val="000000" w:themeColor="text1"/>
          <w:spacing w:val="-3"/>
          <w:sz w:val="24"/>
          <w:szCs w:val="24"/>
        </w:rPr>
        <w:t xml:space="preserve"> </w:t>
      </w:r>
      <w:r w:rsidRPr="004F1CEE">
        <w:rPr>
          <w:color w:val="000000" w:themeColor="text1"/>
          <w:sz w:val="24"/>
          <w:szCs w:val="24"/>
        </w:rPr>
        <w:t>wars.</w:t>
      </w:r>
      <w:r w:rsidRPr="004F1CEE">
        <w:rPr>
          <w:color w:val="000000" w:themeColor="text1"/>
          <w:spacing w:val="-3"/>
          <w:sz w:val="24"/>
          <w:szCs w:val="24"/>
        </w:rPr>
        <w:t xml:space="preserve"> </w:t>
      </w:r>
      <w:r w:rsidRPr="004F1CEE">
        <w:rPr>
          <w:color w:val="000000" w:themeColor="text1"/>
          <w:sz w:val="24"/>
          <w:szCs w:val="24"/>
        </w:rPr>
        <w:t>All</w:t>
      </w:r>
      <w:r w:rsidRPr="004F1CEE">
        <w:rPr>
          <w:color w:val="000000" w:themeColor="text1"/>
          <w:spacing w:val="-3"/>
          <w:sz w:val="24"/>
          <w:szCs w:val="24"/>
        </w:rPr>
        <w:t xml:space="preserve"> </w:t>
      </w:r>
      <w:r w:rsidRPr="004F1CEE">
        <w:rPr>
          <w:color w:val="000000" w:themeColor="text1"/>
          <w:sz w:val="24"/>
          <w:szCs w:val="24"/>
        </w:rPr>
        <w:t>clergy</w:t>
      </w:r>
      <w:r w:rsidRPr="004F1CEE">
        <w:rPr>
          <w:color w:val="000000" w:themeColor="text1"/>
          <w:spacing w:val="-3"/>
          <w:sz w:val="24"/>
          <w:szCs w:val="24"/>
        </w:rPr>
        <w:t xml:space="preserve"> </w:t>
      </w:r>
      <w:r w:rsidRPr="004F1CEE">
        <w:rPr>
          <w:color w:val="000000" w:themeColor="text1"/>
          <w:sz w:val="24"/>
          <w:szCs w:val="24"/>
        </w:rPr>
        <w:t>and</w:t>
      </w:r>
      <w:r w:rsidRPr="004F1CEE">
        <w:rPr>
          <w:color w:val="000000" w:themeColor="text1"/>
          <w:spacing w:val="-3"/>
          <w:sz w:val="24"/>
          <w:szCs w:val="24"/>
        </w:rPr>
        <w:t xml:space="preserve"> </w:t>
      </w:r>
      <w:r w:rsidRPr="004F1CEE">
        <w:rPr>
          <w:color w:val="000000" w:themeColor="text1"/>
          <w:sz w:val="24"/>
          <w:szCs w:val="24"/>
        </w:rPr>
        <w:t>religious.</w:t>
      </w:r>
      <w:r w:rsidRPr="004F1CEE">
        <w:rPr>
          <w:color w:val="000000" w:themeColor="text1"/>
          <w:spacing w:val="-3"/>
          <w:sz w:val="24"/>
          <w:szCs w:val="24"/>
        </w:rPr>
        <w:t xml:space="preserve"> </w:t>
      </w:r>
      <w:r w:rsidRPr="004F1CEE">
        <w:rPr>
          <w:color w:val="000000" w:themeColor="text1"/>
          <w:sz w:val="24"/>
          <w:szCs w:val="24"/>
        </w:rPr>
        <w:t>All</w:t>
      </w:r>
      <w:r w:rsidRPr="004F1CEE">
        <w:rPr>
          <w:color w:val="000000" w:themeColor="text1"/>
          <w:spacing w:val="-3"/>
          <w:sz w:val="24"/>
          <w:szCs w:val="24"/>
        </w:rPr>
        <w:t xml:space="preserve"> </w:t>
      </w:r>
      <w:r w:rsidRPr="004F1CEE">
        <w:rPr>
          <w:color w:val="000000" w:themeColor="text1"/>
          <w:sz w:val="24"/>
          <w:szCs w:val="24"/>
        </w:rPr>
        <w:t>victims</w:t>
      </w:r>
      <w:r w:rsidRPr="004F1CEE">
        <w:rPr>
          <w:color w:val="000000" w:themeColor="text1"/>
          <w:spacing w:val="-3"/>
          <w:sz w:val="24"/>
          <w:szCs w:val="24"/>
        </w:rPr>
        <w:t xml:space="preserve"> </w:t>
      </w:r>
      <w:r w:rsidRPr="004F1CEE">
        <w:rPr>
          <w:color w:val="000000" w:themeColor="text1"/>
          <w:sz w:val="24"/>
          <w:szCs w:val="24"/>
        </w:rPr>
        <w:t>and families of COVID-19, hurricanes, and flooding. First Responders, police, and firefighters. For a just solution in the Middle East. That pregnant women will choose life. For new members to join the Order.</w:t>
      </w:r>
    </w:p>
    <w:p w14:paraId="5BEAEF34" w14:textId="77777777" w:rsidR="0050054C" w:rsidRPr="004F1CEE" w:rsidRDefault="0050054C" w:rsidP="00592C3D">
      <w:pPr>
        <w:ind w:right="672"/>
        <w:jc w:val="both"/>
        <w:rPr>
          <w:color w:val="000000" w:themeColor="text1"/>
          <w:sz w:val="24"/>
          <w:szCs w:val="24"/>
        </w:rPr>
      </w:pPr>
    </w:p>
    <w:p w14:paraId="5B9A0426" w14:textId="0B7B19BD" w:rsidR="00592C3D" w:rsidRPr="004F1CEE" w:rsidRDefault="00592C3D" w:rsidP="0050054C">
      <w:pPr>
        <w:shd w:val="clear" w:color="auto" w:fill="FFFFFF"/>
        <w:rPr>
          <w:rFonts w:eastAsia="Times New Roman" w:cs="Times New Roman"/>
          <w:color w:val="000000" w:themeColor="text1"/>
          <w:sz w:val="24"/>
          <w:szCs w:val="24"/>
        </w:rPr>
      </w:pPr>
      <w:r w:rsidRPr="004F1CEE">
        <w:rPr>
          <w:rFonts w:eastAsia="Times New Roman" w:cs="Times New Roman"/>
          <w:color w:val="000000" w:themeColor="text1"/>
          <w:sz w:val="24"/>
          <w:szCs w:val="24"/>
        </w:rPr>
        <w:t>For the repose of the soul</w:t>
      </w:r>
      <w:r w:rsidR="0050054C" w:rsidRPr="004F1CEE">
        <w:rPr>
          <w:rFonts w:eastAsia="Times New Roman" w:cs="Times New Roman"/>
          <w:color w:val="000000" w:themeColor="text1"/>
          <w:sz w:val="24"/>
          <w:szCs w:val="24"/>
        </w:rPr>
        <w:t xml:space="preserve">s of </w:t>
      </w:r>
      <w:r w:rsidR="0050054C" w:rsidRPr="004F1CEE">
        <w:rPr>
          <w:rFonts w:eastAsia="Times New Roman" w:cs="Times New Roman"/>
          <w:color w:val="000000" w:themeColor="text1"/>
          <w:sz w:val="24"/>
          <w:szCs w:val="24"/>
          <w:highlight w:val="yellow"/>
        </w:rPr>
        <w:t>Lucille Barrett (</w:t>
      </w:r>
      <w:r w:rsidR="00D0208C" w:rsidRPr="004F1CEE">
        <w:rPr>
          <w:rFonts w:eastAsia="Times New Roman" w:cs="Times New Roman"/>
          <w:color w:val="000000" w:themeColor="text1"/>
          <w:sz w:val="24"/>
          <w:szCs w:val="24"/>
          <w:highlight w:val="yellow"/>
        </w:rPr>
        <w:t>Mike Audette’s neighbor</w:t>
      </w:r>
      <w:r w:rsidR="0050054C" w:rsidRPr="004F1CEE">
        <w:rPr>
          <w:rFonts w:eastAsia="Times New Roman" w:cs="Times New Roman"/>
          <w:color w:val="000000" w:themeColor="text1"/>
          <w:sz w:val="24"/>
          <w:szCs w:val="24"/>
          <w:highlight w:val="yellow"/>
        </w:rPr>
        <w:t>), and</w:t>
      </w:r>
      <w:r w:rsidRPr="004F1CEE">
        <w:rPr>
          <w:rFonts w:eastAsia="Times New Roman" w:cs="Times New Roman"/>
          <w:color w:val="000000" w:themeColor="text1"/>
          <w:sz w:val="24"/>
          <w:szCs w:val="24"/>
        </w:rPr>
        <w:t xml:space="preserve"> </w:t>
      </w:r>
      <w:r w:rsidR="003F1957" w:rsidRPr="004F1CEE">
        <w:rPr>
          <w:color w:val="000000" w:themeColor="text1"/>
          <w:sz w:val="24"/>
          <w:szCs w:val="24"/>
          <w:highlight w:val="yellow"/>
        </w:rPr>
        <w:t xml:space="preserve">Carl Burnett (Jim and Sue Burnett’s brother), </w:t>
      </w:r>
      <w:r w:rsidRPr="004F1CEE">
        <w:rPr>
          <w:rFonts w:eastAsia="Times New Roman" w:cs="Times New Roman"/>
          <w:color w:val="000000" w:themeColor="text1"/>
          <w:sz w:val="24"/>
          <w:szCs w:val="24"/>
        </w:rPr>
        <w:t>and all the faithfully departed and their grieving families. May they rest in peace and may all the families of the deceased be comforted by the promise of everlasting life in the Kingdom of Heaven.</w:t>
      </w:r>
    </w:p>
    <w:bookmarkEnd w:id="1"/>
    <w:bookmarkEnd w:id="2"/>
    <w:p w14:paraId="6E64412D" w14:textId="77777777" w:rsidR="009D507A" w:rsidRPr="004F1CEE" w:rsidRDefault="009D507A" w:rsidP="009D507A">
      <w:pPr>
        <w:pStyle w:val="BodyText"/>
        <w:ind w:right="436"/>
      </w:pPr>
    </w:p>
    <w:p w14:paraId="52A0861A" w14:textId="544FB40C" w:rsidR="009D507A" w:rsidRPr="004F1CEE" w:rsidRDefault="009D507A" w:rsidP="009D507A">
      <w:pPr>
        <w:widowControl/>
        <w:autoSpaceDE/>
        <w:autoSpaceDN/>
        <w:rPr>
          <w:rFonts w:eastAsia="Calibri" w:cs="Times New Roman"/>
          <w:sz w:val="24"/>
          <w:szCs w:val="24"/>
        </w:rPr>
      </w:pPr>
      <w:r w:rsidRPr="004F1CEE">
        <w:rPr>
          <w:rFonts w:eastAsia="Calibri" w:cs="Times New Roman"/>
          <w:sz w:val="24"/>
          <w:szCs w:val="24"/>
        </w:rPr>
        <w:t>Worthy Chaplain T. Naples led the council members in the closing prayer</w:t>
      </w:r>
      <w:r w:rsidR="00440D30" w:rsidRPr="004F1CEE">
        <w:rPr>
          <w:rFonts w:eastAsia="Calibri" w:cs="Times New Roman"/>
          <w:sz w:val="24"/>
          <w:szCs w:val="24"/>
        </w:rPr>
        <w:t>, using the Prayer for the Canonization of Blessed Michael McGivney and remembering those on the council's</w:t>
      </w:r>
      <w:r w:rsidRPr="004F1CEE">
        <w:rPr>
          <w:rFonts w:eastAsia="Calibri" w:cs="Times New Roman"/>
          <w:sz w:val="24"/>
          <w:szCs w:val="24"/>
        </w:rPr>
        <w:t xml:space="preserve"> prayer list.  </w:t>
      </w:r>
    </w:p>
    <w:p w14:paraId="2701F9C7" w14:textId="77777777" w:rsidR="009D507A" w:rsidRPr="004F1CEE" w:rsidRDefault="009D507A">
      <w:pPr>
        <w:pStyle w:val="Heading1"/>
        <w:spacing w:line="259" w:lineRule="auto"/>
        <w:ind w:right="406" w:firstLine="1075"/>
      </w:pPr>
    </w:p>
    <w:p w14:paraId="4CCA945C" w14:textId="47C36D01" w:rsidR="00B87AF3" w:rsidRPr="004F1CEE" w:rsidRDefault="00C63DF5" w:rsidP="009D507A">
      <w:pPr>
        <w:pStyle w:val="BodyText"/>
        <w:rPr>
          <w:b/>
          <w:bCs/>
          <w:color w:val="000000" w:themeColor="text1"/>
          <w:u w:val="single"/>
        </w:rPr>
      </w:pPr>
      <w:r w:rsidRPr="004F1CEE">
        <w:rPr>
          <w:b/>
          <w:bCs/>
          <w:color w:val="000000" w:themeColor="text1"/>
          <w:u w:val="single"/>
        </w:rPr>
        <w:t xml:space="preserve">Prayer for </w:t>
      </w:r>
      <w:r w:rsidR="009D507A" w:rsidRPr="004F1CEE">
        <w:rPr>
          <w:b/>
          <w:bCs/>
          <w:color w:val="000000" w:themeColor="text1"/>
          <w:u w:val="single"/>
        </w:rPr>
        <w:t xml:space="preserve">the </w:t>
      </w:r>
      <w:r w:rsidRPr="004F1CEE">
        <w:rPr>
          <w:b/>
          <w:bCs/>
          <w:color w:val="000000" w:themeColor="text1"/>
          <w:u w:val="single"/>
        </w:rPr>
        <w:t xml:space="preserve">Canonization of Blessed Michael </w:t>
      </w:r>
      <w:r w:rsidRPr="004F1CEE">
        <w:rPr>
          <w:b/>
          <w:bCs/>
          <w:color w:val="000000" w:themeColor="text1"/>
          <w:spacing w:val="-2"/>
          <w:u w:val="single"/>
        </w:rPr>
        <w:t>McGivney</w:t>
      </w:r>
    </w:p>
    <w:p w14:paraId="12AA6AC9" w14:textId="1C5C7AB4" w:rsidR="004912F0" w:rsidRPr="004F1CEE" w:rsidRDefault="00C63DF5" w:rsidP="009D507A">
      <w:pPr>
        <w:pStyle w:val="BodyText"/>
        <w:spacing w:line="259" w:lineRule="auto"/>
        <w:ind w:right="360"/>
        <w:rPr>
          <w:color w:val="000000" w:themeColor="text1"/>
        </w:rPr>
      </w:pPr>
      <w:r w:rsidRPr="004F1CEE">
        <w:rPr>
          <w:color w:val="000000" w:themeColor="text1"/>
        </w:rPr>
        <w:t>God, our Father, protector of the poor and defender of the widow and orphan, you called your priest, Blessed Michael McGivney, to be an apostle</w:t>
      </w:r>
      <w:r w:rsidRPr="004F1CEE">
        <w:rPr>
          <w:color w:val="000000" w:themeColor="text1"/>
          <w:spacing w:val="40"/>
        </w:rPr>
        <w:t xml:space="preserve"> </w:t>
      </w:r>
      <w:r w:rsidRPr="004F1CEE">
        <w:rPr>
          <w:color w:val="000000" w:themeColor="text1"/>
        </w:rPr>
        <w:t>of Christian family life and to lead the young to the generous service of their neighbor. Through the example of his life and virtue, may we follow your Son, Jesus Christ, more closely, fulfilling his commandment of charity and building up his Body</w:t>
      </w:r>
      <w:r w:rsidR="009D507A" w:rsidRPr="004F1CEE">
        <w:rPr>
          <w:color w:val="000000" w:themeColor="text1"/>
        </w:rPr>
        <w:t>,</w:t>
      </w:r>
      <w:r w:rsidRPr="004F1CEE">
        <w:rPr>
          <w:color w:val="000000" w:themeColor="text1"/>
        </w:rPr>
        <w:t xml:space="preserve"> which is the Church. Let the inspiration of your servant prompt us to greater confidence in your love so that we may continue his work</w:t>
      </w:r>
      <w:r w:rsidRPr="004F1CEE">
        <w:rPr>
          <w:color w:val="000000" w:themeColor="text1"/>
          <w:spacing w:val="-3"/>
        </w:rPr>
        <w:t xml:space="preserve"> </w:t>
      </w:r>
      <w:r w:rsidRPr="004F1CEE">
        <w:rPr>
          <w:color w:val="000000" w:themeColor="text1"/>
        </w:rPr>
        <w:t>of</w:t>
      </w:r>
      <w:r w:rsidRPr="004F1CEE">
        <w:rPr>
          <w:color w:val="000000" w:themeColor="text1"/>
          <w:spacing w:val="-3"/>
        </w:rPr>
        <w:t xml:space="preserve"> </w:t>
      </w:r>
      <w:r w:rsidRPr="004F1CEE">
        <w:rPr>
          <w:color w:val="000000" w:themeColor="text1"/>
        </w:rPr>
        <w:t>caring</w:t>
      </w:r>
      <w:r w:rsidRPr="004F1CEE">
        <w:rPr>
          <w:color w:val="000000" w:themeColor="text1"/>
          <w:spacing w:val="-3"/>
        </w:rPr>
        <w:t xml:space="preserve"> </w:t>
      </w:r>
      <w:r w:rsidRPr="004F1CEE">
        <w:rPr>
          <w:color w:val="000000" w:themeColor="text1"/>
        </w:rPr>
        <w:t>for</w:t>
      </w:r>
      <w:r w:rsidRPr="004F1CEE">
        <w:rPr>
          <w:color w:val="000000" w:themeColor="text1"/>
          <w:spacing w:val="-3"/>
        </w:rPr>
        <w:t xml:space="preserve"> </w:t>
      </w:r>
      <w:r w:rsidRPr="004F1CEE">
        <w:rPr>
          <w:color w:val="000000" w:themeColor="text1"/>
        </w:rPr>
        <w:t>the</w:t>
      </w:r>
      <w:r w:rsidRPr="004F1CEE">
        <w:rPr>
          <w:color w:val="000000" w:themeColor="text1"/>
          <w:spacing w:val="-3"/>
        </w:rPr>
        <w:t xml:space="preserve"> </w:t>
      </w:r>
      <w:r w:rsidRPr="004F1CEE">
        <w:rPr>
          <w:color w:val="000000" w:themeColor="text1"/>
        </w:rPr>
        <w:t>needy</w:t>
      </w:r>
      <w:r w:rsidRPr="004F1CEE">
        <w:rPr>
          <w:color w:val="000000" w:themeColor="text1"/>
          <w:spacing w:val="-3"/>
        </w:rPr>
        <w:t xml:space="preserve"> </w:t>
      </w:r>
      <w:r w:rsidRPr="004F1CEE">
        <w:rPr>
          <w:color w:val="000000" w:themeColor="text1"/>
        </w:rPr>
        <w:t>and</w:t>
      </w:r>
      <w:r w:rsidRPr="004F1CEE">
        <w:rPr>
          <w:color w:val="000000" w:themeColor="text1"/>
          <w:spacing w:val="-3"/>
        </w:rPr>
        <w:t xml:space="preserve"> </w:t>
      </w:r>
      <w:r w:rsidRPr="004F1CEE">
        <w:rPr>
          <w:color w:val="000000" w:themeColor="text1"/>
        </w:rPr>
        <w:t>the</w:t>
      </w:r>
      <w:r w:rsidRPr="004F1CEE">
        <w:rPr>
          <w:color w:val="000000" w:themeColor="text1"/>
          <w:spacing w:val="-3"/>
        </w:rPr>
        <w:t xml:space="preserve"> </w:t>
      </w:r>
      <w:r w:rsidRPr="004F1CEE">
        <w:rPr>
          <w:color w:val="000000" w:themeColor="text1"/>
        </w:rPr>
        <w:t>outcast.</w:t>
      </w:r>
      <w:r w:rsidRPr="004F1CEE">
        <w:rPr>
          <w:color w:val="000000" w:themeColor="text1"/>
          <w:spacing w:val="-3"/>
        </w:rPr>
        <w:t xml:space="preserve"> </w:t>
      </w:r>
      <w:r w:rsidRPr="004F1CEE">
        <w:rPr>
          <w:color w:val="000000" w:themeColor="text1"/>
        </w:rPr>
        <w:t>We</w:t>
      </w:r>
      <w:r w:rsidRPr="004F1CEE">
        <w:rPr>
          <w:color w:val="000000" w:themeColor="text1"/>
          <w:spacing w:val="-3"/>
        </w:rPr>
        <w:t xml:space="preserve"> </w:t>
      </w:r>
      <w:r w:rsidRPr="004F1CEE">
        <w:rPr>
          <w:color w:val="000000" w:themeColor="text1"/>
        </w:rPr>
        <w:t>humbly</w:t>
      </w:r>
      <w:r w:rsidRPr="004F1CEE">
        <w:rPr>
          <w:color w:val="000000" w:themeColor="text1"/>
          <w:spacing w:val="-3"/>
        </w:rPr>
        <w:t xml:space="preserve"> </w:t>
      </w:r>
      <w:r w:rsidRPr="004F1CEE">
        <w:rPr>
          <w:color w:val="000000" w:themeColor="text1"/>
        </w:rPr>
        <w:t>ask</w:t>
      </w:r>
      <w:r w:rsidRPr="004F1CEE">
        <w:rPr>
          <w:color w:val="000000" w:themeColor="text1"/>
          <w:spacing w:val="-3"/>
        </w:rPr>
        <w:t xml:space="preserve"> </w:t>
      </w:r>
      <w:r w:rsidRPr="004F1CEE">
        <w:rPr>
          <w:color w:val="000000" w:themeColor="text1"/>
        </w:rPr>
        <w:t>that</w:t>
      </w:r>
      <w:r w:rsidRPr="004F1CEE">
        <w:rPr>
          <w:color w:val="000000" w:themeColor="text1"/>
          <w:spacing w:val="-3"/>
        </w:rPr>
        <w:t xml:space="preserve"> </w:t>
      </w:r>
      <w:r w:rsidRPr="004F1CEE">
        <w:rPr>
          <w:color w:val="000000" w:themeColor="text1"/>
        </w:rPr>
        <w:t>you</w:t>
      </w:r>
      <w:r w:rsidRPr="004F1CEE">
        <w:rPr>
          <w:color w:val="000000" w:themeColor="text1"/>
          <w:spacing w:val="-3"/>
        </w:rPr>
        <w:t xml:space="preserve"> </w:t>
      </w:r>
      <w:r w:rsidRPr="004F1CEE">
        <w:rPr>
          <w:color w:val="000000" w:themeColor="text1"/>
        </w:rPr>
        <w:t>glorify Blessed Michael McGivney on earth according to the design of your holy will. Through his intercession, grant the favor I now present (our sick or in distress). Through Christ our Lord. Amen.</w:t>
      </w:r>
    </w:p>
    <w:p w14:paraId="2ECF60EF" w14:textId="77777777" w:rsidR="00B87AF3" w:rsidRPr="004F1CEE" w:rsidRDefault="00C63DF5" w:rsidP="004A0C6D">
      <w:pPr>
        <w:pStyle w:val="ListParagraph"/>
        <w:numPr>
          <w:ilvl w:val="0"/>
          <w:numId w:val="2"/>
        </w:numPr>
        <w:tabs>
          <w:tab w:val="left" w:pos="427"/>
        </w:tabs>
        <w:spacing w:before="157"/>
        <w:rPr>
          <w:b/>
          <w:sz w:val="24"/>
          <w:szCs w:val="24"/>
          <w:u w:val="none"/>
        </w:rPr>
      </w:pPr>
      <w:r w:rsidRPr="004F1CEE">
        <w:rPr>
          <w:b/>
          <w:sz w:val="24"/>
          <w:szCs w:val="24"/>
          <w:u w:val="none"/>
        </w:rPr>
        <w:t xml:space="preserve"> </w:t>
      </w:r>
      <w:r w:rsidRPr="004F1CEE">
        <w:rPr>
          <w:rFonts w:ascii="Arial" w:hAnsi="Arial" w:cs="Arial"/>
          <w:b/>
          <w:sz w:val="24"/>
          <w:szCs w:val="24"/>
          <w:u w:val="none"/>
        </w:rPr>
        <w:t>​</w:t>
      </w:r>
      <w:r w:rsidRPr="004F1CEE">
        <w:rPr>
          <w:b/>
          <w:spacing w:val="-2"/>
          <w:sz w:val="24"/>
          <w:szCs w:val="24"/>
          <w:u w:val="none"/>
        </w:rPr>
        <w:t>Adjournment</w:t>
      </w:r>
      <w:r w:rsidRPr="004F1CEE">
        <w:rPr>
          <w:b/>
          <w:spacing w:val="40"/>
          <w:sz w:val="24"/>
          <w:szCs w:val="24"/>
          <w:u w:val="none"/>
        </w:rPr>
        <w:t xml:space="preserve"> </w:t>
      </w:r>
    </w:p>
    <w:p w14:paraId="07B8341B" w14:textId="77777777" w:rsidR="009D507A" w:rsidRPr="004F1CEE" w:rsidRDefault="009D507A" w:rsidP="009D507A">
      <w:pPr>
        <w:rPr>
          <w:bCs/>
          <w:color w:val="000000" w:themeColor="text1"/>
          <w:sz w:val="24"/>
          <w:szCs w:val="24"/>
        </w:rPr>
      </w:pPr>
    </w:p>
    <w:p w14:paraId="15E5EB25" w14:textId="10845E6A" w:rsidR="002000EE" w:rsidRPr="004F1CEE" w:rsidRDefault="002000EE" w:rsidP="009D507A">
      <w:pPr>
        <w:rPr>
          <w:bCs/>
          <w:color w:val="000000" w:themeColor="text1"/>
          <w:sz w:val="24"/>
          <w:szCs w:val="24"/>
        </w:rPr>
      </w:pPr>
      <w:r w:rsidRPr="004F1CEE">
        <w:rPr>
          <w:bCs/>
          <w:color w:val="000000" w:themeColor="text1"/>
          <w:sz w:val="24"/>
          <w:szCs w:val="24"/>
        </w:rPr>
        <w:t xml:space="preserve">GK M. Bullock pronounced the meeting adjourned at </w:t>
      </w:r>
      <w:r w:rsidR="00E744BB" w:rsidRPr="004F1CEE">
        <w:rPr>
          <w:bCs/>
          <w:color w:val="000000" w:themeColor="text1"/>
          <w:sz w:val="24"/>
          <w:szCs w:val="24"/>
        </w:rPr>
        <w:t>8</w:t>
      </w:r>
      <w:r w:rsidRPr="004F1CEE">
        <w:rPr>
          <w:bCs/>
          <w:color w:val="000000" w:themeColor="text1"/>
          <w:sz w:val="24"/>
          <w:szCs w:val="24"/>
        </w:rPr>
        <w:t>:</w:t>
      </w:r>
      <w:r w:rsidR="00E744BB" w:rsidRPr="004F1CEE">
        <w:rPr>
          <w:bCs/>
          <w:color w:val="000000" w:themeColor="text1"/>
          <w:sz w:val="24"/>
          <w:szCs w:val="24"/>
        </w:rPr>
        <w:t>03</w:t>
      </w:r>
      <w:r w:rsidRPr="004F1CEE">
        <w:rPr>
          <w:bCs/>
          <w:color w:val="000000" w:themeColor="text1"/>
          <w:sz w:val="24"/>
          <w:szCs w:val="24"/>
        </w:rPr>
        <w:t xml:space="preserve"> PM.</w:t>
      </w:r>
    </w:p>
    <w:p w14:paraId="307A9D9E" w14:textId="77777777" w:rsidR="002000EE" w:rsidRPr="004F1CEE" w:rsidRDefault="002000EE" w:rsidP="009D507A">
      <w:pPr>
        <w:rPr>
          <w:bCs/>
          <w:color w:val="000000" w:themeColor="text1"/>
          <w:sz w:val="24"/>
          <w:szCs w:val="24"/>
        </w:rPr>
      </w:pPr>
    </w:p>
    <w:p w14:paraId="64C68857" w14:textId="59F7C100" w:rsidR="00B87AF3" w:rsidRPr="004F1CEE" w:rsidRDefault="002000EE" w:rsidP="009D507A">
      <w:pPr>
        <w:rPr>
          <w:bCs/>
          <w:color w:val="000000" w:themeColor="text1"/>
          <w:sz w:val="24"/>
          <w:szCs w:val="24"/>
        </w:rPr>
      </w:pPr>
      <w:r w:rsidRPr="004F1CEE">
        <w:rPr>
          <w:bCs/>
          <w:color w:val="000000" w:themeColor="text1"/>
          <w:sz w:val="24"/>
          <w:szCs w:val="24"/>
        </w:rPr>
        <w:t xml:space="preserve">Attendance: </w:t>
      </w:r>
      <w:r w:rsidR="009D507A" w:rsidRPr="004F1CEE">
        <w:rPr>
          <w:bCs/>
          <w:color w:val="000000" w:themeColor="text1"/>
          <w:sz w:val="24"/>
          <w:szCs w:val="24"/>
        </w:rPr>
        <w:t>S</w:t>
      </w:r>
      <w:r w:rsidR="00E744BB" w:rsidRPr="004F1CEE">
        <w:rPr>
          <w:bCs/>
          <w:color w:val="000000" w:themeColor="text1"/>
          <w:sz w:val="24"/>
          <w:szCs w:val="24"/>
        </w:rPr>
        <w:t>ix</w:t>
      </w:r>
      <w:r w:rsidR="009D507A" w:rsidRPr="004F1CEE">
        <w:rPr>
          <w:bCs/>
          <w:color w:val="000000" w:themeColor="text1"/>
          <w:sz w:val="24"/>
          <w:szCs w:val="24"/>
        </w:rPr>
        <w:t xml:space="preserve">teen members attended the business meeting, including </w:t>
      </w:r>
      <w:r w:rsidR="00E744BB" w:rsidRPr="004F1CEE">
        <w:rPr>
          <w:bCs/>
          <w:color w:val="000000" w:themeColor="text1"/>
          <w:sz w:val="24"/>
          <w:szCs w:val="24"/>
        </w:rPr>
        <w:t>two</w:t>
      </w:r>
      <w:r w:rsidR="009D507A" w:rsidRPr="004F1CEE">
        <w:rPr>
          <w:bCs/>
          <w:color w:val="000000" w:themeColor="text1"/>
          <w:sz w:val="24"/>
          <w:szCs w:val="24"/>
        </w:rPr>
        <w:t xml:space="preserve"> participants via Zoom</w:t>
      </w:r>
      <w:r w:rsidRPr="004F1CEE">
        <w:rPr>
          <w:bCs/>
          <w:color w:val="000000" w:themeColor="text1"/>
          <w:sz w:val="24"/>
          <w:szCs w:val="24"/>
        </w:rPr>
        <w:t xml:space="preserve">. All </w:t>
      </w:r>
      <w:r w:rsidR="004F1CEE" w:rsidRPr="004F1CEE">
        <w:rPr>
          <w:bCs/>
          <w:color w:val="000000" w:themeColor="text1"/>
          <w:sz w:val="24"/>
          <w:szCs w:val="24"/>
        </w:rPr>
        <w:t>the officers</w:t>
      </w:r>
      <w:r w:rsidRPr="004F1CEE">
        <w:rPr>
          <w:bCs/>
          <w:color w:val="000000" w:themeColor="text1"/>
          <w:sz w:val="24"/>
          <w:szCs w:val="24"/>
        </w:rPr>
        <w:t>, except Worthy Advocate Pete Gadue,</w:t>
      </w:r>
      <w:r w:rsidR="002F3320" w:rsidRPr="004F1CEE">
        <w:rPr>
          <w:bCs/>
          <w:color w:val="000000" w:themeColor="text1"/>
          <w:sz w:val="24"/>
          <w:szCs w:val="24"/>
        </w:rPr>
        <w:t xml:space="preserve"> </w:t>
      </w:r>
      <w:r w:rsidRPr="004F1CEE">
        <w:rPr>
          <w:bCs/>
          <w:color w:val="000000" w:themeColor="text1"/>
          <w:sz w:val="24"/>
          <w:szCs w:val="24"/>
        </w:rPr>
        <w:t>Worthy Inside Guard David Bean</w:t>
      </w:r>
      <w:r w:rsidR="00E744BB" w:rsidRPr="004F1CEE">
        <w:rPr>
          <w:bCs/>
          <w:color w:val="000000" w:themeColor="text1"/>
          <w:sz w:val="24"/>
          <w:szCs w:val="24"/>
        </w:rPr>
        <w:t>, Worthy Trustee Brad Chenette, and Worthy Deputy Dave Martin</w:t>
      </w:r>
      <w:r w:rsidRPr="004F1CEE">
        <w:rPr>
          <w:bCs/>
          <w:color w:val="000000" w:themeColor="text1"/>
          <w:sz w:val="24"/>
          <w:szCs w:val="24"/>
        </w:rPr>
        <w:t>, were present. All absent officers were excused unless otherwise stipulated.</w:t>
      </w:r>
    </w:p>
    <w:p w14:paraId="2B4CFEBC" w14:textId="77777777" w:rsidR="00C63DF5" w:rsidRDefault="00C63DF5" w:rsidP="009D507A">
      <w:pPr>
        <w:rPr>
          <w:bCs/>
          <w:color w:val="000000" w:themeColor="text1"/>
          <w:position w:val="11"/>
          <w:szCs w:val="20"/>
        </w:rPr>
      </w:pPr>
    </w:p>
    <w:p w14:paraId="13B377E1" w14:textId="7A40ED45" w:rsidR="00C63DF5" w:rsidRPr="00C63DF5" w:rsidRDefault="00C63DF5" w:rsidP="00C63DF5">
      <w:pPr>
        <w:jc w:val="center"/>
        <w:rPr>
          <w:b/>
          <w:color w:val="000000" w:themeColor="text1"/>
          <w:position w:val="11"/>
          <w:sz w:val="24"/>
        </w:rPr>
      </w:pPr>
      <w:r w:rsidRPr="00C63DF5">
        <w:rPr>
          <w:b/>
          <w:color w:val="000000" w:themeColor="text1"/>
          <w:position w:val="11"/>
          <w:sz w:val="24"/>
        </w:rPr>
        <w:t>ADDENDUM</w:t>
      </w:r>
    </w:p>
    <w:p w14:paraId="225D3233" w14:textId="77B87BAA" w:rsidR="00C63DF5" w:rsidRDefault="00C63DF5" w:rsidP="009D507A">
      <w:pPr>
        <w:rPr>
          <w:bCs/>
          <w:color w:val="000000" w:themeColor="text1"/>
          <w:position w:val="11"/>
          <w:szCs w:val="20"/>
        </w:rPr>
      </w:pPr>
    </w:p>
    <w:p w14:paraId="260E3403" w14:textId="1A055DEA" w:rsidR="00E744BB" w:rsidRPr="004A0C6D" w:rsidRDefault="00E744BB" w:rsidP="009D507A">
      <w:pPr>
        <w:rPr>
          <w:bCs/>
          <w:color w:val="000000" w:themeColor="text1"/>
          <w:position w:val="11"/>
          <w:szCs w:val="20"/>
        </w:rPr>
      </w:pPr>
      <w:r w:rsidRPr="00E744BB">
        <w:rPr>
          <w:bCs/>
          <w:noProof/>
          <w:color w:val="000000" w:themeColor="text1"/>
          <w:position w:val="11"/>
          <w:szCs w:val="20"/>
        </w:rPr>
        <w:drawing>
          <wp:inline distT="0" distB="0" distL="0" distR="0" wp14:anchorId="5AF09D24" wp14:editId="59AC6DA3">
            <wp:extent cx="5705531" cy="4572000"/>
            <wp:effectExtent l="0" t="0" r="9525" b="0"/>
            <wp:docPr id="222279697" name="Picture 1" descr="A white paper with black text and numbe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2279697" name="Picture 1" descr="A white paper with black text and numbers"/>
                    <pic:cNvPicPr/>
                  </pic:nvPicPr>
                  <pic:blipFill rotWithShape="1">
                    <a:blip r:embed="rId10"/>
                    <a:srcRect t="8635" b="8336"/>
                    <a:stretch>
                      <a:fillRect/>
                    </a:stretch>
                  </pic:blipFill>
                  <pic:spPr bwMode="auto">
                    <a:xfrm>
                      <a:off x="0" y="0"/>
                      <a:ext cx="5705531" cy="4572000"/>
                    </a:xfrm>
                    <a:prstGeom prst="rect">
                      <a:avLst/>
                    </a:prstGeom>
                    <a:ln>
                      <a:noFill/>
                    </a:ln>
                    <a:extLst>
                      <a:ext uri="{53640926-AAD7-44D8-BBD7-CCE9431645EC}">
                        <a14:shadowObscured xmlns:a14="http://schemas.microsoft.com/office/drawing/2010/main"/>
                      </a:ext>
                    </a:extLst>
                  </pic:spPr>
                </pic:pic>
              </a:graphicData>
            </a:graphic>
          </wp:inline>
        </w:drawing>
      </w:r>
    </w:p>
    <w:sectPr w:rsidR="00E744BB" w:rsidRPr="004A0C6D">
      <w:headerReference w:type="default" r:id="rId11"/>
      <w:footerReference w:type="default" r:id="rId12"/>
      <w:pgSz w:w="12240" w:h="15840"/>
      <w:pgMar w:top="1760" w:right="1080" w:bottom="1640" w:left="1440" w:header="799" w:footer="1458"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46CE150" w14:textId="77777777" w:rsidR="00D015DF" w:rsidRDefault="00D015DF">
      <w:r>
        <w:separator/>
      </w:r>
    </w:p>
  </w:endnote>
  <w:endnote w:type="continuationSeparator" w:id="0">
    <w:p w14:paraId="43277651" w14:textId="77777777" w:rsidR="00D015DF" w:rsidRDefault="00D015D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8D8BBD1" w14:textId="77777777" w:rsidR="00B87AF3" w:rsidRDefault="00C63DF5">
    <w:pPr>
      <w:pStyle w:val="BodyText"/>
      <w:spacing w:line="14" w:lineRule="auto"/>
      <w:rPr>
        <w:sz w:val="20"/>
      </w:rPr>
    </w:pPr>
    <w:r>
      <w:rPr>
        <w:noProof/>
        <w:sz w:val="20"/>
      </w:rPr>
      <mc:AlternateContent>
        <mc:Choice Requires="wps">
          <w:drawing>
            <wp:anchor distT="0" distB="0" distL="0" distR="0" simplePos="0" relativeHeight="487502848" behindDoc="1" locked="0" layoutInCell="1" allowOverlap="1" wp14:anchorId="718A7E98" wp14:editId="69278554">
              <wp:simplePos x="0" y="0"/>
              <wp:positionH relativeFrom="page">
                <wp:posOffset>3812697</wp:posOffset>
              </wp:positionH>
              <wp:positionV relativeFrom="page">
                <wp:posOffset>8992634</wp:posOffset>
              </wp:positionV>
              <wp:extent cx="160020" cy="165100"/>
              <wp:effectExtent l="0" t="0" r="0" b="0"/>
              <wp:wrapNone/>
              <wp:docPr id="2" name="Text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60020" cy="165100"/>
                      </a:xfrm>
                      <a:prstGeom prst="rect">
                        <a:avLst/>
                      </a:prstGeom>
                    </wps:spPr>
                    <wps:txbx>
                      <w:txbxContent>
                        <w:p w14:paraId="1E76AC39" w14:textId="77777777" w:rsidR="00B87AF3" w:rsidRDefault="00C63DF5">
                          <w:pPr>
                            <w:spacing w:line="244" w:lineRule="exact"/>
                            <w:ind w:left="60"/>
                            <w:rPr>
                              <w:rFonts w:ascii="Calibri"/>
                            </w:rPr>
                          </w:pPr>
                          <w:r>
                            <w:rPr>
                              <w:rFonts w:ascii="Calibri"/>
                              <w:spacing w:val="-10"/>
                            </w:rPr>
                            <w:fldChar w:fldCharType="begin"/>
                          </w:r>
                          <w:r>
                            <w:rPr>
                              <w:rFonts w:ascii="Calibri"/>
                              <w:spacing w:val="-10"/>
                            </w:rPr>
                            <w:instrText xml:space="preserve"> PAGE </w:instrText>
                          </w:r>
                          <w:r>
                            <w:rPr>
                              <w:rFonts w:ascii="Calibri"/>
                              <w:spacing w:val="-10"/>
                            </w:rPr>
                            <w:fldChar w:fldCharType="separate"/>
                          </w:r>
                          <w:r>
                            <w:rPr>
                              <w:rFonts w:ascii="Calibri"/>
                              <w:spacing w:val="-10"/>
                            </w:rPr>
                            <w:t>1</w:t>
                          </w:r>
                          <w:r>
                            <w:rPr>
                              <w:rFonts w:ascii="Calibri"/>
                              <w:spacing w:val="-10"/>
                            </w:rPr>
                            <w:fldChar w:fldCharType="end"/>
                          </w:r>
                        </w:p>
                      </w:txbxContent>
                    </wps:txbx>
                    <wps:bodyPr wrap="square" lIns="0" tIns="0" rIns="0" bIns="0" rtlCol="0">
                      <a:noAutofit/>
                    </wps:bodyPr>
                  </wps:wsp>
                </a:graphicData>
              </a:graphic>
            </wp:anchor>
          </w:drawing>
        </mc:Choice>
        <mc:Fallback>
          <w:pict>
            <v:shapetype w14:anchorId="718A7E98" id="_x0000_t202" coordsize="21600,21600" o:spt="202" path="m,l,21600r21600,l21600,xe">
              <v:stroke joinstyle="miter"/>
              <v:path gradientshapeok="t" o:connecttype="rect"/>
            </v:shapetype>
            <v:shape id="Textbox 2" o:spid="_x0000_s1027" type="#_x0000_t202" style="position:absolute;margin-left:300.2pt;margin-top:708.1pt;width:12.6pt;height:13pt;z-index:-1581363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" filled="f" stroked="f">
              <v:textbox inset="0,0,0,0">
                <w:txbxContent>
                  <w:p w14:paraId="1E76AC39" w14:textId="77777777" w:rsidR="00B87AF3" w:rsidRDefault="00C63DF5">
                    <w:pPr>
                      <w:spacing w:line="244" w:lineRule="exact"/>
                      <w:ind w:left="60"/>
                      <w:rPr>
                        <w:rFonts w:ascii="Calibri"/>
                      </w:rPr>
                    </w:pPr>
                    <w:r>
                      <w:rPr>
                        <w:rFonts w:ascii="Calibri"/>
                        <w:spacing w:val="-10"/>
                      </w:rPr>
                      <w:fldChar w:fldCharType="begin"/>
                    </w:r>
                    <w:r>
                      <w:rPr>
                        <w:rFonts w:ascii="Calibri"/>
                        <w:spacing w:val="-10"/>
                      </w:rPr>
                      <w:instrText xml:space="preserve"> PAGE </w:instrText>
                    </w:r>
                    <w:r>
                      <w:rPr>
                        <w:rFonts w:ascii="Calibri"/>
                        <w:spacing w:val="-10"/>
                      </w:rPr>
                      <w:fldChar w:fldCharType="separate"/>
                    </w:r>
                    <w:r>
                      <w:rPr>
                        <w:rFonts w:ascii="Calibri"/>
                        <w:spacing w:val="-10"/>
                      </w:rPr>
                      <w:t>1</w:t>
                    </w:r>
                    <w:r>
                      <w:rPr>
                        <w:rFonts w:ascii="Calibri"/>
                        <w:spacing w:val="-10"/>
                      </w:rP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2482833" w14:textId="77777777" w:rsidR="00D015DF" w:rsidRDefault="00D015DF">
      <w:r>
        <w:separator/>
      </w:r>
    </w:p>
  </w:footnote>
  <w:footnote w:type="continuationSeparator" w:id="0">
    <w:p w14:paraId="14C37213" w14:textId="77777777" w:rsidR="00D015DF" w:rsidRDefault="00D015D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F2AB486" w14:textId="77777777" w:rsidR="00B87AF3" w:rsidRDefault="00C63DF5">
    <w:pPr>
      <w:pStyle w:val="BodyText"/>
      <w:spacing w:line="14" w:lineRule="auto"/>
      <w:rPr>
        <w:sz w:val="20"/>
      </w:rPr>
    </w:pPr>
    <w:r>
      <w:rPr>
        <w:noProof/>
        <w:sz w:val="20"/>
      </w:rPr>
      <mc:AlternateContent>
        <mc:Choice Requires="wps">
          <w:drawing>
            <wp:anchor distT="0" distB="0" distL="0" distR="0" simplePos="0" relativeHeight="487502336" behindDoc="1" locked="0" layoutInCell="1" allowOverlap="1" wp14:anchorId="6E5946C0" wp14:editId="71FC27A9">
              <wp:simplePos x="0" y="0"/>
              <wp:positionH relativeFrom="page">
                <wp:posOffset>1988108</wp:posOffset>
              </wp:positionH>
              <wp:positionV relativeFrom="page">
                <wp:posOffset>494952</wp:posOffset>
              </wp:positionV>
              <wp:extent cx="3796665" cy="533400"/>
              <wp:effectExtent l="0" t="0" r="0" b="0"/>
              <wp:wrapNone/>
              <wp:docPr id="1" name="Text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796665" cy="533400"/>
                      </a:xfrm>
                      <a:prstGeom prst="rect">
                        <a:avLst/>
                      </a:prstGeom>
                    </wps:spPr>
                    <wps:txbx>
                      <w:txbxContent>
                        <w:p w14:paraId="2C32C7F3" w14:textId="552323D3" w:rsidR="00B87AF3" w:rsidRDefault="00C63DF5">
                          <w:pPr>
                            <w:spacing w:line="387" w:lineRule="exact"/>
                            <w:jc w:val="center"/>
                            <w:rPr>
                              <w:rFonts w:ascii="Calibri"/>
                              <w:b/>
                              <w:sz w:val="36"/>
                            </w:rPr>
                          </w:pPr>
                          <w:r>
                            <w:rPr>
                              <w:rFonts w:ascii="Calibri"/>
                              <w:b/>
                              <w:sz w:val="36"/>
                            </w:rPr>
                            <w:t xml:space="preserve">Council </w:t>
                          </w:r>
                          <w:r w:rsidR="004D68EE">
                            <w:rPr>
                              <w:rFonts w:ascii="Calibri"/>
                              <w:b/>
                              <w:sz w:val="36"/>
                            </w:rPr>
                            <w:t xml:space="preserve">7525 </w:t>
                          </w:r>
                          <w:r>
                            <w:rPr>
                              <w:rFonts w:ascii="Calibri"/>
                              <w:b/>
                              <w:spacing w:val="-2"/>
                              <w:sz w:val="36"/>
                            </w:rPr>
                            <w:t>Meeting</w:t>
                          </w:r>
                          <w:r w:rsidR="004D68EE">
                            <w:rPr>
                              <w:rFonts w:ascii="Calibri"/>
                              <w:b/>
                              <w:spacing w:val="-2"/>
                              <w:sz w:val="36"/>
                            </w:rPr>
                            <w:t xml:space="preserve"> Minutes</w:t>
                          </w:r>
                        </w:p>
                        <w:p w14:paraId="332D865A" w14:textId="0A0A7C49" w:rsidR="00B87AF3" w:rsidRDefault="00CE7042">
                          <w:pPr>
                            <w:jc w:val="center"/>
                            <w:rPr>
                              <w:rFonts w:ascii="Calibri"/>
                              <w:b/>
                              <w:sz w:val="36"/>
                            </w:rPr>
                          </w:pPr>
                          <w:r>
                            <w:rPr>
                              <w:rFonts w:ascii="Calibri"/>
                              <w:b/>
                              <w:sz w:val="36"/>
                            </w:rPr>
                            <w:t>June 12</w:t>
                          </w:r>
                          <w:r w:rsidR="00C63DF5">
                            <w:rPr>
                              <w:rFonts w:ascii="Calibri"/>
                              <w:b/>
                              <w:sz w:val="36"/>
                            </w:rPr>
                            <w:t xml:space="preserve">, </w:t>
                          </w:r>
                          <w:r w:rsidR="00C63DF5">
                            <w:rPr>
                              <w:rFonts w:ascii="Calibri"/>
                              <w:b/>
                              <w:spacing w:val="-4"/>
                              <w:sz w:val="36"/>
                            </w:rPr>
                            <w:t>2025</w:t>
                          </w:r>
                        </w:p>
                      </w:txbxContent>
                    </wps:txbx>
                    <wps:bodyPr wrap="square" lIns="0" tIns="0" rIns="0" bIns="0" rtlCol="0">
                      <a:noAutofit/>
                    </wps:bodyPr>
                  </wps:wsp>
                </a:graphicData>
              </a:graphic>
            </wp:anchor>
          </w:drawing>
        </mc:Choice>
        <mc:Fallback>
          <w:pict>
            <v:shapetype w14:anchorId="6E5946C0" id="_x0000_t202" coordsize="21600,21600" o:spt="202" path="m,l,21600r21600,l21600,xe">
              <v:stroke joinstyle="miter"/>
              <v:path gradientshapeok="t" o:connecttype="rect"/>
            </v:shapetype>
            <v:shape id="Textbox 1" o:spid="_x0000_s1026" type="#_x0000_t202" style="position:absolute;margin-left:156.55pt;margin-top:38.95pt;width:298.95pt;height:42pt;z-index:-1581414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" filled="f" stroked="f">
              <v:textbox inset="0,0,0,0">
                <w:txbxContent>
                  <w:p w14:paraId="2C32C7F3" w14:textId="552323D3" w:rsidR="00B87AF3" w:rsidRDefault="00C63DF5">
                    <w:pPr>
                      <w:spacing w:line="387" w:lineRule="exact"/>
                      <w:jc w:val="center"/>
                      <w:rPr>
                        <w:rFonts w:ascii="Calibri"/>
                        <w:b/>
                        <w:sz w:val="36"/>
                      </w:rPr>
                    </w:pPr>
                    <w:r>
                      <w:rPr>
                        <w:rFonts w:ascii="Calibri"/>
                        <w:b/>
                        <w:sz w:val="36"/>
                      </w:rPr>
                      <w:t xml:space="preserve">Council </w:t>
                    </w:r>
                    <w:r w:rsidR="004D68EE">
                      <w:rPr>
                        <w:rFonts w:ascii="Calibri"/>
                        <w:b/>
                        <w:sz w:val="36"/>
                      </w:rPr>
                      <w:t xml:space="preserve">7525 </w:t>
                    </w:r>
                    <w:r>
                      <w:rPr>
                        <w:rFonts w:ascii="Calibri"/>
                        <w:b/>
                        <w:spacing w:val="-2"/>
                        <w:sz w:val="36"/>
                      </w:rPr>
                      <w:t>Meeting</w:t>
                    </w:r>
                    <w:r w:rsidR="004D68EE">
                      <w:rPr>
                        <w:rFonts w:ascii="Calibri"/>
                        <w:b/>
                        <w:spacing w:val="-2"/>
                        <w:sz w:val="36"/>
                      </w:rPr>
                      <w:t xml:space="preserve"> Minutes</w:t>
                    </w:r>
                  </w:p>
                  <w:p w14:paraId="332D865A" w14:textId="0A0A7C49" w:rsidR="00B87AF3" w:rsidRDefault="00CE7042">
                    <w:pPr>
                      <w:jc w:val="center"/>
                      <w:rPr>
                        <w:rFonts w:ascii="Calibri"/>
                        <w:b/>
                        <w:sz w:val="36"/>
                      </w:rPr>
                    </w:pPr>
                    <w:r>
                      <w:rPr>
                        <w:rFonts w:ascii="Calibri"/>
                        <w:b/>
                        <w:sz w:val="36"/>
                      </w:rPr>
                      <w:t>June 12</w:t>
                    </w:r>
                    <w:r w:rsidR="00C63DF5">
                      <w:rPr>
                        <w:rFonts w:ascii="Calibri"/>
                        <w:b/>
                        <w:sz w:val="36"/>
                      </w:rPr>
                      <w:t xml:space="preserve">, </w:t>
                    </w:r>
                    <w:r w:rsidR="00C63DF5">
                      <w:rPr>
                        <w:rFonts w:ascii="Calibri"/>
                        <w:b/>
                        <w:spacing w:val="-4"/>
                        <w:sz w:val="36"/>
                      </w:rPr>
                      <w:t>2025</w:t>
                    </w: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1A801EB"/>
    <w:multiLevelType w:val="hybridMultilevel"/>
    <w:tmpl w:val="9CD08720"/>
    <w:lvl w:ilvl="0" w:tplc="7F5A1F72">
      <w:start w:val="1"/>
      <w:numFmt w:val="lowerLetter"/>
      <w:lvlText w:val="%1."/>
      <w:lvlJc w:val="left"/>
      <w:pPr>
        <w:ind w:left="752" w:hanging="360"/>
      </w:pPr>
      <w:rPr>
        <w:rFonts w:hint="default"/>
        <w:color w:val="FF0000"/>
      </w:rPr>
    </w:lvl>
    <w:lvl w:ilvl="1" w:tplc="04090019" w:tentative="1">
      <w:start w:val="1"/>
      <w:numFmt w:val="lowerLetter"/>
      <w:lvlText w:val="%2."/>
      <w:lvlJc w:val="left"/>
      <w:pPr>
        <w:ind w:left="1472" w:hanging="360"/>
      </w:pPr>
    </w:lvl>
    <w:lvl w:ilvl="2" w:tplc="0409001B" w:tentative="1">
      <w:start w:val="1"/>
      <w:numFmt w:val="lowerRoman"/>
      <w:lvlText w:val="%3."/>
      <w:lvlJc w:val="right"/>
      <w:pPr>
        <w:ind w:left="2192" w:hanging="180"/>
      </w:pPr>
    </w:lvl>
    <w:lvl w:ilvl="3" w:tplc="0409000F" w:tentative="1">
      <w:start w:val="1"/>
      <w:numFmt w:val="decimal"/>
      <w:lvlText w:val="%4."/>
      <w:lvlJc w:val="left"/>
      <w:pPr>
        <w:ind w:left="2912" w:hanging="360"/>
      </w:pPr>
    </w:lvl>
    <w:lvl w:ilvl="4" w:tplc="04090019" w:tentative="1">
      <w:start w:val="1"/>
      <w:numFmt w:val="lowerLetter"/>
      <w:lvlText w:val="%5."/>
      <w:lvlJc w:val="left"/>
      <w:pPr>
        <w:ind w:left="3632" w:hanging="360"/>
      </w:pPr>
    </w:lvl>
    <w:lvl w:ilvl="5" w:tplc="0409001B" w:tentative="1">
      <w:start w:val="1"/>
      <w:numFmt w:val="lowerRoman"/>
      <w:lvlText w:val="%6."/>
      <w:lvlJc w:val="right"/>
      <w:pPr>
        <w:ind w:left="4352" w:hanging="180"/>
      </w:pPr>
    </w:lvl>
    <w:lvl w:ilvl="6" w:tplc="0409000F" w:tentative="1">
      <w:start w:val="1"/>
      <w:numFmt w:val="decimal"/>
      <w:lvlText w:val="%7."/>
      <w:lvlJc w:val="left"/>
      <w:pPr>
        <w:ind w:left="5072" w:hanging="360"/>
      </w:pPr>
    </w:lvl>
    <w:lvl w:ilvl="7" w:tplc="04090019" w:tentative="1">
      <w:start w:val="1"/>
      <w:numFmt w:val="lowerLetter"/>
      <w:lvlText w:val="%8."/>
      <w:lvlJc w:val="left"/>
      <w:pPr>
        <w:ind w:left="5792" w:hanging="360"/>
      </w:pPr>
    </w:lvl>
    <w:lvl w:ilvl="8" w:tplc="0409001B" w:tentative="1">
      <w:start w:val="1"/>
      <w:numFmt w:val="lowerRoman"/>
      <w:lvlText w:val="%9."/>
      <w:lvlJc w:val="right"/>
      <w:pPr>
        <w:ind w:left="6512" w:hanging="180"/>
      </w:pPr>
    </w:lvl>
  </w:abstractNum>
  <w:abstractNum w:abstractNumId="1" w15:restartNumberingAfterBreak="0">
    <w:nsid w:val="48E07100"/>
    <w:multiLevelType w:val="hybridMultilevel"/>
    <w:tmpl w:val="02EA2D14"/>
    <w:lvl w:ilvl="0" w:tplc="BA7CB10C">
      <w:start w:val="1"/>
      <w:numFmt w:val="decimal"/>
      <w:lvlText w:val="%1."/>
      <w:lvlJc w:val="left"/>
      <w:pPr>
        <w:ind w:left="386" w:hanging="387"/>
      </w:pPr>
      <w:rPr>
        <w:rFonts w:hint="default"/>
        <w:spacing w:val="0"/>
        <w:w w:val="91"/>
        <w:u w:val="none"/>
        <w:lang w:val="en-US" w:eastAsia="en-US" w:bidi="ar-SA"/>
      </w:rPr>
    </w:lvl>
    <w:lvl w:ilvl="1" w:tplc="50D454F8">
      <w:numFmt w:val="bullet"/>
      <w:lvlText w:val="•"/>
      <w:lvlJc w:val="left"/>
      <w:pPr>
        <w:ind w:left="1314" w:hanging="387"/>
      </w:pPr>
      <w:rPr>
        <w:rFonts w:hint="default"/>
        <w:lang w:val="en-US" w:eastAsia="en-US" w:bidi="ar-SA"/>
      </w:rPr>
    </w:lvl>
    <w:lvl w:ilvl="2" w:tplc="28F22708">
      <w:numFmt w:val="bullet"/>
      <w:lvlText w:val="•"/>
      <w:lvlJc w:val="left"/>
      <w:pPr>
        <w:ind w:left="2248" w:hanging="387"/>
      </w:pPr>
      <w:rPr>
        <w:rFonts w:hint="default"/>
        <w:lang w:val="en-US" w:eastAsia="en-US" w:bidi="ar-SA"/>
      </w:rPr>
    </w:lvl>
    <w:lvl w:ilvl="3" w:tplc="D8C4710E">
      <w:numFmt w:val="bullet"/>
      <w:lvlText w:val="•"/>
      <w:lvlJc w:val="left"/>
      <w:pPr>
        <w:ind w:left="3182" w:hanging="387"/>
      </w:pPr>
      <w:rPr>
        <w:rFonts w:hint="default"/>
        <w:lang w:val="en-US" w:eastAsia="en-US" w:bidi="ar-SA"/>
      </w:rPr>
    </w:lvl>
    <w:lvl w:ilvl="4" w:tplc="833E6286">
      <w:numFmt w:val="bullet"/>
      <w:lvlText w:val="•"/>
      <w:lvlJc w:val="left"/>
      <w:pPr>
        <w:ind w:left="4116" w:hanging="387"/>
      </w:pPr>
      <w:rPr>
        <w:rFonts w:hint="default"/>
        <w:lang w:val="en-US" w:eastAsia="en-US" w:bidi="ar-SA"/>
      </w:rPr>
    </w:lvl>
    <w:lvl w:ilvl="5" w:tplc="2BEC6DEE">
      <w:numFmt w:val="bullet"/>
      <w:lvlText w:val="•"/>
      <w:lvlJc w:val="left"/>
      <w:pPr>
        <w:ind w:left="5050" w:hanging="387"/>
      </w:pPr>
      <w:rPr>
        <w:rFonts w:hint="default"/>
        <w:lang w:val="en-US" w:eastAsia="en-US" w:bidi="ar-SA"/>
      </w:rPr>
    </w:lvl>
    <w:lvl w:ilvl="6" w:tplc="E2AA38B4">
      <w:numFmt w:val="bullet"/>
      <w:lvlText w:val="•"/>
      <w:lvlJc w:val="left"/>
      <w:pPr>
        <w:ind w:left="5984" w:hanging="387"/>
      </w:pPr>
      <w:rPr>
        <w:rFonts w:hint="default"/>
        <w:lang w:val="en-US" w:eastAsia="en-US" w:bidi="ar-SA"/>
      </w:rPr>
    </w:lvl>
    <w:lvl w:ilvl="7" w:tplc="D85E4A44">
      <w:numFmt w:val="bullet"/>
      <w:lvlText w:val="•"/>
      <w:lvlJc w:val="left"/>
      <w:pPr>
        <w:ind w:left="6918" w:hanging="387"/>
      </w:pPr>
      <w:rPr>
        <w:rFonts w:hint="default"/>
        <w:lang w:val="en-US" w:eastAsia="en-US" w:bidi="ar-SA"/>
      </w:rPr>
    </w:lvl>
    <w:lvl w:ilvl="8" w:tplc="766A4276">
      <w:numFmt w:val="bullet"/>
      <w:lvlText w:val="•"/>
      <w:lvlJc w:val="left"/>
      <w:pPr>
        <w:ind w:left="7852" w:hanging="387"/>
      </w:pPr>
      <w:rPr>
        <w:rFonts w:hint="default"/>
        <w:lang w:val="en-US" w:eastAsia="en-US" w:bidi="ar-SA"/>
      </w:rPr>
    </w:lvl>
  </w:abstractNum>
  <w:abstractNum w:abstractNumId="2" w15:restartNumberingAfterBreak="0">
    <w:nsid w:val="5B882BEF"/>
    <w:multiLevelType w:val="hybridMultilevel"/>
    <w:tmpl w:val="3F529CA0"/>
    <w:lvl w:ilvl="0" w:tplc="A7C604F2">
      <w:start w:val="16"/>
      <w:numFmt w:val="decimal"/>
      <w:lvlText w:val="%1."/>
      <w:lvlJc w:val="left"/>
      <w:pPr>
        <w:ind w:left="386" w:hanging="387"/>
      </w:pPr>
      <w:rPr>
        <w:rFonts w:hint="default"/>
        <w:spacing w:val="0"/>
        <w:w w:val="91"/>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332177660">
    <w:abstractNumId w:val="1"/>
  </w:num>
  <w:num w:numId="2" w16cid:durableId="126974776">
    <w:abstractNumId w:val="2"/>
  </w:num>
  <w:num w:numId="3" w16cid:durableId="9760414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87AF3"/>
    <w:rsid w:val="000079E9"/>
    <w:rsid w:val="000A47EF"/>
    <w:rsid w:val="000C1AB3"/>
    <w:rsid w:val="00113FFC"/>
    <w:rsid w:val="0014443A"/>
    <w:rsid w:val="001D275D"/>
    <w:rsid w:val="001F0896"/>
    <w:rsid w:val="002000EE"/>
    <w:rsid w:val="00214B56"/>
    <w:rsid w:val="002729AA"/>
    <w:rsid w:val="002F3320"/>
    <w:rsid w:val="002F4C48"/>
    <w:rsid w:val="00311789"/>
    <w:rsid w:val="00311ACA"/>
    <w:rsid w:val="0039653B"/>
    <w:rsid w:val="003B3241"/>
    <w:rsid w:val="003C1955"/>
    <w:rsid w:val="003E407B"/>
    <w:rsid w:val="003F1957"/>
    <w:rsid w:val="00412981"/>
    <w:rsid w:val="00440D30"/>
    <w:rsid w:val="00441724"/>
    <w:rsid w:val="004500CC"/>
    <w:rsid w:val="004912F0"/>
    <w:rsid w:val="004A0C6D"/>
    <w:rsid w:val="004B7642"/>
    <w:rsid w:val="004C771B"/>
    <w:rsid w:val="004D68EE"/>
    <w:rsid w:val="004E25F7"/>
    <w:rsid w:val="004F1CEE"/>
    <w:rsid w:val="0050054C"/>
    <w:rsid w:val="005318F9"/>
    <w:rsid w:val="0054241B"/>
    <w:rsid w:val="00547F75"/>
    <w:rsid w:val="00583832"/>
    <w:rsid w:val="00592C3D"/>
    <w:rsid w:val="00613D8D"/>
    <w:rsid w:val="00627F0F"/>
    <w:rsid w:val="00643454"/>
    <w:rsid w:val="00645980"/>
    <w:rsid w:val="00675226"/>
    <w:rsid w:val="00685259"/>
    <w:rsid w:val="006865C7"/>
    <w:rsid w:val="006B2222"/>
    <w:rsid w:val="006D5708"/>
    <w:rsid w:val="00715C27"/>
    <w:rsid w:val="00744CB0"/>
    <w:rsid w:val="00757826"/>
    <w:rsid w:val="007D2FF8"/>
    <w:rsid w:val="008067C1"/>
    <w:rsid w:val="008431EA"/>
    <w:rsid w:val="008A61BA"/>
    <w:rsid w:val="00954A0A"/>
    <w:rsid w:val="00956CAD"/>
    <w:rsid w:val="00966F87"/>
    <w:rsid w:val="009B2874"/>
    <w:rsid w:val="009B5661"/>
    <w:rsid w:val="009D507A"/>
    <w:rsid w:val="009F1C2B"/>
    <w:rsid w:val="009F446F"/>
    <w:rsid w:val="00A16460"/>
    <w:rsid w:val="00A176C5"/>
    <w:rsid w:val="00A239F8"/>
    <w:rsid w:val="00A47F3A"/>
    <w:rsid w:val="00A53084"/>
    <w:rsid w:val="00A85C28"/>
    <w:rsid w:val="00B064BA"/>
    <w:rsid w:val="00B21B9A"/>
    <w:rsid w:val="00B87AF3"/>
    <w:rsid w:val="00B9259C"/>
    <w:rsid w:val="00BC1A94"/>
    <w:rsid w:val="00C114F0"/>
    <w:rsid w:val="00C63DF5"/>
    <w:rsid w:val="00C87A6A"/>
    <w:rsid w:val="00C945BE"/>
    <w:rsid w:val="00CB4FDC"/>
    <w:rsid w:val="00CE7042"/>
    <w:rsid w:val="00D015DF"/>
    <w:rsid w:val="00D0208C"/>
    <w:rsid w:val="00D14773"/>
    <w:rsid w:val="00D34A3B"/>
    <w:rsid w:val="00D56830"/>
    <w:rsid w:val="00DB55DF"/>
    <w:rsid w:val="00DF5B9F"/>
    <w:rsid w:val="00E4377B"/>
    <w:rsid w:val="00E744BB"/>
    <w:rsid w:val="00EE5474"/>
    <w:rsid w:val="00EF4932"/>
    <w:rsid w:val="00F44B15"/>
    <w:rsid w:val="00F84786"/>
    <w:rsid w:val="00FC5ED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1A8902E"/>
  <w15:docId w15:val="{CC0C5F3B-BE55-4DA2-9FB1-404323369F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Verdana" w:eastAsia="Verdana" w:hAnsi="Verdana" w:cs="Verdana"/>
    </w:rPr>
  </w:style>
  <w:style w:type="paragraph" w:styleId="Heading1">
    <w:name w:val="heading 1"/>
    <w:basedOn w:val="Normal"/>
    <w:uiPriority w:val="9"/>
    <w:qFormat/>
    <w:pPr>
      <w:outlineLvl w:val="0"/>
    </w:pPr>
    <w:rPr>
      <w:b/>
      <w:bCs/>
      <w:sz w:val="24"/>
      <w:szCs w:val="24"/>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24"/>
      <w:szCs w:val="24"/>
    </w:rPr>
  </w:style>
  <w:style w:type="paragraph" w:styleId="Title">
    <w:name w:val="Title"/>
    <w:basedOn w:val="Normal"/>
    <w:uiPriority w:val="10"/>
    <w:qFormat/>
    <w:pPr>
      <w:jc w:val="center"/>
    </w:pPr>
    <w:rPr>
      <w:rFonts w:ascii="Calibri" w:eastAsia="Calibri" w:hAnsi="Calibri" w:cs="Calibri"/>
      <w:b/>
      <w:bCs/>
      <w:sz w:val="36"/>
      <w:szCs w:val="36"/>
    </w:rPr>
  </w:style>
  <w:style w:type="paragraph" w:styleId="ListParagraph">
    <w:name w:val="List Paragraph"/>
    <w:basedOn w:val="Normal"/>
    <w:uiPriority w:val="1"/>
    <w:qFormat/>
    <w:pPr>
      <w:ind w:left="235" w:hanging="235"/>
    </w:pPr>
    <w:rPr>
      <w:u w:val="single" w:color="000000"/>
    </w:rPr>
  </w:style>
  <w:style w:type="paragraph" w:customStyle="1" w:styleId="TableParagraph">
    <w:name w:val="Table Paragraph"/>
    <w:basedOn w:val="Normal"/>
    <w:uiPriority w:val="1"/>
    <w:qFormat/>
  </w:style>
  <w:style w:type="paragraph" w:styleId="Header">
    <w:name w:val="header"/>
    <w:basedOn w:val="Normal"/>
    <w:link w:val="HeaderChar"/>
    <w:uiPriority w:val="99"/>
    <w:unhideWhenUsed/>
    <w:rsid w:val="00A53084"/>
    <w:pPr>
      <w:tabs>
        <w:tab w:val="center" w:pos="4680"/>
        <w:tab w:val="right" w:pos="9360"/>
      </w:tabs>
    </w:pPr>
  </w:style>
  <w:style w:type="character" w:customStyle="1" w:styleId="HeaderChar">
    <w:name w:val="Header Char"/>
    <w:basedOn w:val="DefaultParagraphFont"/>
    <w:link w:val="Header"/>
    <w:uiPriority w:val="99"/>
    <w:rsid w:val="00A53084"/>
    <w:rPr>
      <w:rFonts w:ascii="Verdana" w:eastAsia="Verdana" w:hAnsi="Verdana" w:cs="Verdana"/>
    </w:rPr>
  </w:style>
  <w:style w:type="paragraph" w:styleId="Footer">
    <w:name w:val="footer"/>
    <w:basedOn w:val="Normal"/>
    <w:link w:val="FooterChar"/>
    <w:uiPriority w:val="99"/>
    <w:unhideWhenUsed/>
    <w:rsid w:val="00A53084"/>
    <w:pPr>
      <w:tabs>
        <w:tab w:val="center" w:pos="4680"/>
        <w:tab w:val="right" w:pos="9360"/>
      </w:tabs>
    </w:pPr>
  </w:style>
  <w:style w:type="character" w:customStyle="1" w:styleId="FooterChar">
    <w:name w:val="Footer Char"/>
    <w:basedOn w:val="DefaultParagraphFont"/>
    <w:link w:val="Footer"/>
    <w:uiPriority w:val="99"/>
    <w:rsid w:val="00A53084"/>
    <w:rPr>
      <w:rFonts w:ascii="Verdana" w:eastAsia="Verdana" w:hAnsi="Verdana" w:cs="Verdan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39679807">
      <w:bodyDiv w:val="1"/>
      <w:marLeft w:val="0"/>
      <w:marRight w:val="0"/>
      <w:marTop w:val="0"/>
      <w:marBottom w:val="0"/>
      <w:divBdr>
        <w:top w:val="none" w:sz="0" w:space="0" w:color="auto"/>
        <w:left w:val="none" w:sz="0" w:space="0" w:color="auto"/>
        <w:bottom w:val="none" w:sz="0" w:space="0" w:color="auto"/>
        <w:right w:val="none" w:sz="0" w:space="0" w:color="auto"/>
      </w:divBdr>
      <w:divsChild>
        <w:div w:id="786776825">
          <w:marLeft w:val="0"/>
          <w:marRight w:val="0"/>
          <w:marTop w:val="0"/>
          <w:marBottom w:val="0"/>
          <w:divBdr>
            <w:top w:val="none" w:sz="0" w:space="0" w:color="auto"/>
            <w:left w:val="none" w:sz="0" w:space="0" w:color="auto"/>
            <w:bottom w:val="none" w:sz="0" w:space="0" w:color="auto"/>
            <w:right w:val="none" w:sz="0" w:space="0" w:color="auto"/>
          </w:divBdr>
        </w:div>
        <w:div w:id="1983726436">
          <w:marLeft w:val="0"/>
          <w:marRight w:val="0"/>
          <w:marTop w:val="0"/>
          <w:marBottom w:val="0"/>
          <w:divBdr>
            <w:top w:val="none" w:sz="0" w:space="0" w:color="auto"/>
            <w:left w:val="none" w:sz="0" w:space="0" w:color="auto"/>
            <w:bottom w:val="none" w:sz="0" w:space="0" w:color="auto"/>
            <w:right w:val="none" w:sz="0" w:space="0" w:color="auto"/>
          </w:divBdr>
        </w:div>
        <w:div w:id="2065593731">
          <w:marLeft w:val="0"/>
          <w:marRight w:val="0"/>
          <w:marTop w:val="0"/>
          <w:marBottom w:val="0"/>
          <w:divBdr>
            <w:top w:val="none" w:sz="0" w:space="0" w:color="auto"/>
            <w:left w:val="none" w:sz="0" w:space="0" w:color="auto"/>
            <w:bottom w:val="none" w:sz="0" w:space="0" w:color="auto"/>
            <w:right w:val="none" w:sz="0" w:space="0" w:color="auto"/>
          </w:divBdr>
        </w:div>
        <w:div w:id="1444155714">
          <w:marLeft w:val="0"/>
          <w:marRight w:val="0"/>
          <w:marTop w:val="0"/>
          <w:marBottom w:val="0"/>
          <w:divBdr>
            <w:top w:val="none" w:sz="0" w:space="0" w:color="auto"/>
            <w:left w:val="none" w:sz="0" w:space="0" w:color="auto"/>
            <w:bottom w:val="none" w:sz="0" w:space="0" w:color="auto"/>
            <w:right w:val="none" w:sz="0" w:space="0" w:color="auto"/>
          </w:divBdr>
        </w:div>
      </w:divsChild>
    </w:div>
    <w:div w:id="929849408">
      <w:bodyDiv w:val="1"/>
      <w:marLeft w:val="0"/>
      <w:marRight w:val="0"/>
      <w:marTop w:val="0"/>
      <w:marBottom w:val="0"/>
      <w:divBdr>
        <w:top w:val="none" w:sz="0" w:space="0" w:color="auto"/>
        <w:left w:val="none" w:sz="0" w:space="0" w:color="auto"/>
        <w:bottom w:val="none" w:sz="0" w:space="0" w:color="auto"/>
        <w:right w:val="none" w:sz="0" w:space="0" w:color="auto"/>
      </w:divBdr>
    </w:div>
    <w:div w:id="2014842335">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48A4E4F-EEBB-4101-AD4A-C063252EF2A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38</TotalTime>
  <Pages>9</Pages>
  <Words>2236</Words>
  <Characters>12750</Characters>
  <Application>Microsoft Office Word</Application>
  <DocSecurity>0</DocSecurity>
  <Lines>106</Lines>
  <Paragraphs>29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14957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Raymond Bouchard</dc:creator>
  <cp:lastModifiedBy>Michael Bullock</cp:lastModifiedBy>
  <cp:revision>4</cp:revision>
  <dcterms:created xsi:type="dcterms:W3CDTF">2025-06-20T00:12:00Z</dcterms:created>
  <dcterms:modified xsi:type="dcterms:W3CDTF">2025-06-22T22:09:00Z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2025-05-18T00:00:00Z</vt:filetime>
  </property>
  <property fmtid="{D5CDD505-2E9C-101B-9397-08002B2CF9AE}" pid="3" name="Producer">
    <vt:lpwstr>Skia/PDF m137 Google Apps Renderer</vt:lpwstr>
  </property>
  <property fmtid="{D5CDD505-2E9C-101B-9397-08002B2CF9AE}" pid="4" name="LastSaved">
    <vt:filetime>2025-05-18T00:00:00Z</vt:filetime>
  </property>
  <property fmtid="{D5CDD505-2E9C-101B-9397-08002B2CF9AE}" pid="5" name="GrammarlyDocumentId">
    <vt:lpwstr>2a0cbb8a-405e-4031-9188-b7b9c8ac260e</vt:lpwstr>
  </property>
</Properties>
</file>